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181E" w:rsidRDefault="0051181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DC0BF"/>
        <w:tblLook w:val="04A0" w:firstRow="1" w:lastRow="0" w:firstColumn="1" w:lastColumn="0" w:noHBand="0" w:noVBand="1"/>
      </w:tblPr>
      <w:tblGrid>
        <w:gridCol w:w="261"/>
        <w:gridCol w:w="350"/>
        <w:gridCol w:w="2399"/>
        <w:gridCol w:w="373"/>
        <w:gridCol w:w="714"/>
        <w:gridCol w:w="712"/>
        <w:gridCol w:w="679"/>
        <w:gridCol w:w="135"/>
        <w:gridCol w:w="133"/>
        <w:gridCol w:w="1883"/>
        <w:gridCol w:w="350"/>
        <w:gridCol w:w="1629"/>
      </w:tblGrid>
      <w:tr w:rsidR="0051181E" w:rsidRPr="0074076C" w:rsidTr="003378EA">
        <w:trPr>
          <w:trHeight w:val="920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512" w:type="dxa"/>
              <w:bottom w:w="80" w:type="dxa"/>
              <w:right w:w="80" w:type="dxa"/>
            </w:tcMar>
            <w:vAlign w:val="center"/>
          </w:tcPr>
          <w:p w:rsidR="0051181E" w:rsidRDefault="0051181E" w:rsidP="003378EA">
            <w:pPr>
              <w:pStyle w:val="Heading"/>
              <w:tabs>
                <w:tab w:val="left" w:pos="432"/>
              </w:tabs>
              <w:suppressAutoHyphens/>
              <w:spacing w:before="120"/>
              <w:ind w:left="432" w:hanging="432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4076C">
              <w:rPr>
                <w:rFonts w:ascii="Arial" w:hAnsi="Arial" w:cs="Arial"/>
                <w:color w:val="auto"/>
                <w:sz w:val="20"/>
                <w:szCs w:val="20"/>
              </w:rPr>
              <w:t>NOTIFICATION OF MEDICAL DEVICE FOR DEMONSTRATION</w:t>
            </w:r>
            <w:r>
              <w:rPr>
                <w:rFonts w:ascii="Arial" w:hAnsi="Arial" w:cs="Arial"/>
                <w:b w:val="0"/>
                <w:color w:val="auto"/>
                <w:sz w:val="20"/>
                <w:szCs w:val="20"/>
              </w:rPr>
              <w:t xml:space="preserve"> </w:t>
            </w:r>
            <w:r w:rsidRPr="0074076C">
              <w:rPr>
                <w:rFonts w:ascii="Arial" w:hAnsi="Arial" w:cs="Arial"/>
                <w:color w:val="auto"/>
                <w:sz w:val="20"/>
                <w:szCs w:val="20"/>
              </w:rPr>
              <w:t xml:space="preserve">OR </w:t>
            </w:r>
            <w:r>
              <w:rPr>
                <w:rFonts w:ascii="Arial" w:hAnsi="Arial" w:cs="Arial"/>
                <w:color w:val="auto"/>
                <w:sz w:val="20"/>
                <w:szCs w:val="20"/>
              </w:rPr>
              <w:t xml:space="preserve">EDUCATION </w:t>
            </w:r>
            <w:r w:rsidRPr="0074076C">
              <w:rPr>
                <w:rFonts w:ascii="Arial" w:hAnsi="Arial" w:cs="Arial"/>
                <w:color w:val="auto"/>
                <w:sz w:val="20"/>
                <w:szCs w:val="20"/>
              </w:rPr>
              <w:t>PURPOSE</w:t>
            </w:r>
          </w:p>
          <w:p w:rsidR="0051181E" w:rsidRPr="0074076C" w:rsidRDefault="0051181E" w:rsidP="003378EA">
            <w:pPr>
              <w:pStyle w:val="Body"/>
              <w:spacing w:before="120"/>
              <w:jc w:val="center"/>
              <w:rPr>
                <w:rFonts w:ascii="Tahoma" w:hAnsi="Tahoma" w:cs="Tahoma"/>
                <w:color w:val="auto"/>
                <w:sz w:val="20"/>
                <w:szCs w:val="18"/>
              </w:rPr>
            </w:pPr>
            <w:r w:rsidRPr="0074076C">
              <w:rPr>
                <w:rFonts w:ascii="Tahoma" w:hAnsi="Tahoma" w:cs="Tahoma"/>
                <w:color w:val="auto"/>
                <w:sz w:val="20"/>
                <w:szCs w:val="18"/>
              </w:rPr>
              <w:t xml:space="preserve"> (In accordance with</w:t>
            </w:r>
            <w:r>
              <w:rPr>
                <w:rFonts w:ascii="Tahoma" w:hAnsi="Tahoma" w:cs="Tahoma"/>
                <w:color w:val="auto"/>
                <w:sz w:val="20"/>
                <w:szCs w:val="18"/>
              </w:rPr>
              <w:t xml:space="preserve"> Medical Device (Exemption) Order 2016</w:t>
            </w:r>
            <w:r w:rsidRPr="0074076C">
              <w:rPr>
                <w:rFonts w:ascii="Tahoma" w:hAnsi="Tahoma" w:cs="Tahoma"/>
                <w:color w:val="auto"/>
                <w:sz w:val="20"/>
                <w:szCs w:val="18"/>
              </w:rPr>
              <w:t>)</w:t>
            </w:r>
          </w:p>
          <w:p w:rsidR="0051181E" w:rsidRPr="0074076C" w:rsidRDefault="0051181E" w:rsidP="003378EA">
            <w:pPr>
              <w:pStyle w:val="Body"/>
              <w:spacing w:before="120"/>
              <w:rPr>
                <w:color w:val="auto"/>
                <w:sz w:val="6"/>
                <w:szCs w:val="6"/>
              </w:rPr>
            </w:pP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Default="0051181E" w:rsidP="003378EA">
            <w:pPr>
              <w:pStyle w:val="Default"/>
              <w:suppressAutoHyphens/>
              <w:spacing w:before="120"/>
              <w:rPr>
                <w:rFonts w:ascii="Tahoma" w:hAnsi="Tahoma" w:cs="Tahoma"/>
                <w:b/>
                <w:sz w:val="18"/>
              </w:rPr>
            </w:pPr>
            <w:r w:rsidRPr="00CE5A05">
              <w:rPr>
                <w:rStyle w:val="Emphasis"/>
                <w:rFonts w:ascii="Tahoma" w:hAnsi="Tahoma" w:cs="Tahoma"/>
                <w:bCs/>
                <w:i w:val="0"/>
                <w:sz w:val="18"/>
                <w:szCs w:val="16"/>
                <w:shd w:val="clear" w:color="auto" w:fill="FFFFFF"/>
              </w:rPr>
              <w:t>Please complete</w:t>
            </w:r>
            <w:r w:rsidRPr="00733352">
              <w:rPr>
                <w:rStyle w:val="apple-converted-space"/>
                <w:rFonts w:ascii="Tahoma" w:hAnsi="Tahoma" w:cs="Tahoma"/>
                <w:sz w:val="18"/>
                <w:szCs w:val="16"/>
                <w:shd w:val="clear" w:color="auto" w:fill="FFFFFF"/>
              </w:rPr>
              <w:t> </w:t>
            </w:r>
            <w:r w:rsidRPr="00733352">
              <w:rPr>
                <w:rFonts w:ascii="Tahoma" w:hAnsi="Tahoma" w:cs="Tahoma"/>
                <w:sz w:val="18"/>
                <w:szCs w:val="16"/>
                <w:shd w:val="clear" w:color="auto" w:fill="FFFFFF"/>
              </w:rPr>
              <w:t>all information requested on this</w:t>
            </w:r>
            <w:r w:rsidRPr="00733352">
              <w:rPr>
                <w:rStyle w:val="apple-converted-space"/>
                <w:rFonts w:ascii="Tahoma" w:hAnsi="Tahoma" w:cs="Tahoma"/>
                <w:sz w:val="18"/>
                <w:szCs w:val="16"/>
                <w:shd w:val="clear" w:color="auto" w:fill="FFFFFF"/>
              </w:rPr>
              <w:t> </w:t>
            </w:r>
            <w:r w:rsidRPr="00CE5A05">
              <w:rPr>
                <w:rStyle w:val="Emphasis"/>
                <w:rFonts w:ascii="Tahoma" w:hAnsi="Tahoma" w:cs="Tahoma"/>
                <w:bCs/>
                <w:i w:val="0"/>
                <w:sz w:val="18"/>
                <w:szCs w:val="16"/>
                <w:shd w:val="clear" w:color="auto" w:fill="FFFFFF"/>
              </w:rPr>
              <w:t>form.</w:t>
            </w:r>
            <w:r w:rsidRPr="00733352">
              <w:rPr>
                <w:rStyle w:val="Emphasis"/>
                <w:rFonts w:ascii="Tahoma" w:hAnsi="Tahoma" w:cs="Tahoma"/>
                <w:bCs/>
                <w:sz w:val="18"/>
                <w:szCs w:val="16"/>
                <w:shd w:val="clear" w:color="auto" w:fill="FFFFFF"/>
              </w:rPr>
              <w:t xml:space="preserve"> </w:t>
            </w:r>
            <w:r w:rsidRPr="0071184B">
              <w:rPr>
                <w:rStyle w:val="Emphasis"/>
                <w:rFonts w:ascii="Tahoma" w:hAnsi="Tahoma" w:cs="Tahoma"/>
                <w:bCs/>
                <w:sz w:val="18"/>
                <w:szCs w:val="16"/>
                <w:shd w:val="clear" w:color="auto" w:fill="FFFFFF"/>
              </w:rPr>
              <w:t>(</w:t>
            </w:r>
            <w:r w:rsidRPr="0071184B">
              <w:rPr>
                <w:rStyle w:val="Emphasis"/>
                <w:rFonts w:ascii="Tahoma" w:hAnsi="Tahoma" w:cs="Tahoma"/>
                <w:bCs/>
                <w:sz w:val="18"/>
                <w:szCs w:val="18"/>
                <w:shd w:val="clear" w:color="auto" w:fill="FFFFFF"/>
              </w:rPr>
              <w:t>All fields are mandatory unless stated otherwise)</w:t>
            </w: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DBE5F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C63DE4" w:rsidRDefault="0051181E" w:rsidP="003378EA">
            <w:pPr>
              <w:pStyle w:val="Default"/>
              <w:suppressAutoHyphens/>
              <w:spacing w:before="120"/>
              <w:rPr>
                <w:rStyle w:val="Emphasis"/>
                <w:rFonts w:ascii="Tahoma" w:hAnsi="Tahoma" w:cs="Tahoma"/>
                <w:bCs/>
                <w:i w:val="0"/>
                <w:iCs w:val="0"/>
                <w:sz w:val="18"/>
                <w:szCs w:val="16"/>
                <w:shd w:val="clear" w:color="auto" w:fill="FFFFFF"/>
              </w:rPr>
            </w:pPr>
            <w:r>
              <w:rPr>
                <w:rFonts w:ascii="Tahoma" w:hAnsi="Tahoma" w:cs="Tahoma"/>
                <w:b/>
                <w:sz w:val="18"/>
              </w:rPr>
              <w:t>1</w:t>
            </w:r>
            <w:r w:rsidRPr="00C63DE4">
              <w:rPr>
                <w:rFonts w:ascii="Tahoma" w:hAnsi="Tahoma" w:cs="Tahoma"/>
                <w:b/>
                <w:sz w:val="18"/>
              </w:rPr>
              <w:t>.</w:t>
            </w:r>
            <w:r w:rsidRPr="00C63DE4">
              <w:rPr>
                <w:rFonts w:ascii="Tahoma" w:hAnsi="Tahoma" w:cs="Tahoma"/>
                <w:b/>
                <w:sz w:val="18"/>
              </w:rPr>
              <w:tab/>
            </w:r>
            <w:r>
              <w:rPr>
                <w:rFonts w:ascii="Tahoma" w:hAnsi="Tahoma" w:cs="Tahoma"/>
                <w:b/>
                <w:sz w:val="18"/>
              </w:rPr>
              <w:t>GENERAL INFORMATION</w:t>
            </w: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CE5A05" w:rsidRDefault="0051181E" w:rsidP="00056D75">
            <w:pPr>
              <w:pStyle w:val="Default"/>
              <w:suppressAutoHyphens/>
              <w:spacing w:before="120"/>
              <w:rPr>
                <w:rStyle w:val="Emphasis"/>
                <w:rFonts w:ascii="Tahoma" w:hAnsi="Tahoma" w:cs="Tahoma"/>
                <w:bCs/>
                <w:i w:val="0"/>
                <w:iCs w:val="0"/>
                <w:sz w:val="18"/>
                <w:szCs w:val="16"/>
                <w:shd w:val="clear" w:color="auto" w:fill="FFFFFF"/>
              </w:rPr>
            </w:pPr>
            <w:r w:rsidRPr="00CE5A05">
              <w:rPr>
                <w:rStyle w:val="Emphasis"/>
                <w:rFonts w:ascii="Tahoma" w:hAnsi="Tahoma" w:cs="Tahoma"/>
                <w:bCs/>
                <w:i w:val="0"/>
                <w:sz w:val="18"/>
                <w:szCs w:val="16"/>
                <w:shd w:val="clear" w:color="auto" w:fill="FFFFFF"/>
              </w:rPr>
              <w:t>Period of Demonstration</w:t>
            </w:r>
            <w:r w:rsidR="00056D75">
              <w:rPr>
                <w:rStyle w:val="Emphasis"/>
                <w:rFonts w:ascii="Tahoma" w:hAnsi="Tahoma" w:cs="Tahoma"/>
                <w:bCs/>
                <w:i w:val="0"/>
                <w:sz w:val="18"/>
                <w:szCs w:val="16"/>
                <w:shd w:val="clear" w:color="auto" w:fill="FFFFFF"/>
              </w:rPr>
              <w:t>/</w:t>
            </w:r>
            <w:r w:rsidRPr="00CE5A05">
              <w:rPr>
                <w:rStyle w:val="Emphasis"/>
                <w:rFonts w:ascii="Tahoma" w:hAnsi="Tahoma" w:cs="Tahoma"/>
                <w:bCs/>
                <w:i w:val="0"/>
                <w:sz w:val="18"/>
                <w:szCs w:val="16"/>
                <w:shd w:val="clear" w:color="auto" w:fill="FFFFFF"/>
              </w:rPr>
              <w:t>/training</w:t>
            </w:r>
            <w:r w:rsidRPr="00CE5A05">
              <w:rPr>
                <w:rStyle w:val="Emphasis"/>
                <w:rFonts w:ascii="Tahoma" w:hAnsi="Tahoma" w:cs="Tahoma"/>
                <w:bCs/>
                <w:i w:val="0"/>
                <w:sz w:val="18"/>
                <w:szCs w:val="16"/>
                <w:shd w:val="clear" w:color="auto" w:fill="FFFFFF"/>
              </w:rPr>
              <w:t xml:space="preserve"> (education)</w:t>
            </w:r>
            <w:r w:rsidR="00CE5A05" w:rsidRPr="00CE5A05">
              <w:rPr>
                <w:rStyle w:val="Emphasis"/>
                <w:rFonts w:ascii="Tahoma" w:hAnsi="Tahoma" w:cs="Tahoma"/>
                <w:bCs/>
                <w:i w:val="0"/>
                <w:sz w:val="18"/>
                <w:szCs w:val="16"/>
                <w:shd w:val="clear" w:color="auto" w:fill="FFFFFF"/>
              </w:rPr>
              <w:t>:</w:t>
            </w: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E6E6E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733352" w:rsidRDefault="0051181E" w:rsidP="00CE5A05">
            <w:pPr>
              <w:pStyle w:val="SectionHeading"/>
              <w:spacing w:before="1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 w:rsidRPr="00733352">
              <w:rPr>
                <w:b/>
                <w:sz w:val="18"/>
              </w:rPr>
              <w:t>.</w:t>
            </w:r>
            <w:r w:rsidRPr="00733352">
              <w:rPr>
                <w:b/>
                <w:sz w:val="18"/>
              </w:rPr>
              <w:tab/>
            </w:r>
            <w:r>
              <w:rPr>
                <w:b/>
                <w:sz w:val="18"/>
              </w:rPr>
              <w:t xml:space="preserve">DETAILS OF </w:t>
            </w:r>
            <w:r w:rsidR="00CE5A05">
              <w:rPr>
                <w:b/>
                <w:sz w:val="18"/>
              </w:rPr>
              <w:t>APPLICANT AND COMPANY</w:t>
            </w: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733352" w:rsidRDefault="0051181E" w:rsidP="003378EA">
            <w:pPr>
              <w:pStyle w:val="Default"/>
              <w:suppressAutoHyphens/>
              <w:spacing w:before="120"/>
              <w:rPr>
                <w:sz w:val="18"/>
              </w:rPr>
            </w:pPr>
            <w:r w:rsidRPr="00733352">
              <w:rPr>
                <w:rFonts w:ascii="Tahoma"/>
                <w:spacing w:val="10"/>
                <w:sz w:val="18"/>
                <w:szCs w:val="16"/>
                <w:u w:color="000000"/>
              </w:rPr>
              <w:t>Name of Person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 </w:t>
            </w:r>
            <w:r w:rsidRPr="00733352">
              <w:rPr>
                <w:rFonts w:ascii="Tahoma"/>
                <w:spacing w:val="10"/>
                <w:sz w:val="18"/>
                <w:szCs w:val="16"/>
                <w:u w:color="000000"/>
              </w:rPr>
              <w:t>Responsible:</w:t>
            </w: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733352" w:rsidRDefault="0051181E" w:rsidP="003378EA">
            <w:pPr>
              <w:pStyle w:val="Default"/>
              <w:suppressAutoHyphens/>
              <w:spacing w:before="120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 w:rsidRPr="00733352">
              <w:rPr>
                <w:rFonts w:ascii="Tahoma"/>
                <w:spacing w:val="10"/>
                <w:sz w:val="18"/>
                <w:szCs w:val="16"/>
                <w:u w:color="000000"/>
              </w:rPr>
              <w:t>N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RIC/Passport Number:</w:t>
            </w: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733352" w:rsidRDefault="0051181E" w:rsidP="003378EA">
            <w:pPr>
              <w:pStyle w:val="Default"/>
              <w:suppressAutoHyphens/>
              <w:spacing w:before="120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 w:rsidRPr="00733352">
              <w:rPr>
                <w:rFonts w:ascii="Tahoma"/>
                <w:spacing w:val="10"/>
                <w:sz w:val="18"/>
                <w:szCs w:val="16"/>
                <w:u w:color="000000"/>
              </w:rPr>
              <w:t>Designation:</w:t>
            </w: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733352" w:rsidRDefault="0051181E" w:rsidP="003378EA">
            <w:pPr>
              <w:pStyle w:val="Default"/>
              <w:suppressAutoHyphens/>
              <w:spacing w:before="120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Organization/Company Name</w:t>
            </w:r>
            <w:r w:rsidRPr="00733352">
              <w:rPr>
                <w:rFonts w:ascii="Tahoma"/>
                <w:spacing w:val="10"/>
                <w:sz w:val="18"/>
                <w:szCs w:val="16"/>
                <w:u w:color="000000"/>
              </w:rPr>
              <w:t>:</w:t>
            </w: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733352" w:rsidRDefault="0051181E" w:rsidP="003378EA">
            <w:pPr>
              <w:pStyle w:val="Default"/>
              <w:suppressAutoHyphens/>
              <w:spacing w:before="120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Organization/Company </w:t>
            </w:r>
            <w:r w:rsidRPr="00733352">
              <w:rPr>
                <w:rFonts w:ascii="Tahoma"/>
                <w:spacing w:val="10"/>
                <w:sz w:val="18"/>
                <w:szCs w:val="16"/>
                <w:u w:color="000000"/>
              </w:rPr>
              <w:t>Address:</w:t>
            </w: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2500" w:type="pct"/>
            <w:gridSpan w:val="6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733352" w:rsidRDefault="0051181E" w:rsidP="003378EA">
            <w:pPr>
              <w:pStyle w:val="Default"/>
              <w:suppressAutoHyphens/>
              <w:spacing w:before="120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 w:rsidRPr="00733352">
              <w:rPr>
                <w:rFonts w:ascii="Tahoma"/>
                <w:spacing w:val="10"/>
                <w:sz w:val="18"/>
                <w:szCs w:val="16"/>
                <w:u w:color="000000"/>
              </w:rPr>
              <w:t>City:</w:t>
            </w:r>
          </w:p>
        </w:tc>
        <w:tc>
          <w:tcPr>
            <w:tcW w:w="2500" w:type="pct"/>
            <w:gridSpan w:val="6"/>
            <w:shd w:val="clear" w:color="auto" w:fill="auto"/>
            <w:vAlign w:val="center"/>
          </w:tcPr>
          <w:p w:rsidR="0051181E" w:rsidRPr="00733352" w:rsidRDefault="0051181E" w:rsidP="003378EA">
            <w:pPr>
              <w:pStyle w:val="Default"/>
              <w:suppressAutoHyphens/>
              <w:spacing w:before="120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 w:rsidRPr="00733352">
              <w:rPr>
                <w:rFonts w:ascii="Tahoma"/>
                <w:spacing w:val="10"/>
                <w:sz w:val="18"/>
                <w:szCs w:val="16"/>
                <w:u w:color="000000"/>
              </w:rPr>
              <w:t>State:</w:t>
            </w: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2500" w:type="pct"/>
            <w:gridSpan w:val="6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733352" w:rsidRDefault="0051181E" w:rsidP="003378EA">
            <w:pPr>
              <w:pStyle w:val="Default"/>
              <w:suppressAutoHyphens/>
              <w:spacing w:before="120"/>
              <w:rPr>
                <w:sz w:val="18"/>
              </w:rPr>
            </w:pPr>
            <w:r w:rsidRPr="00733352">
              <w:rPr>
                <w:rFonts w:ascii="Tahoma"/>
                <w:spacing w:val="10"/>
                <w:sz w:val="18"/>
                <w:szCs w:val="16"/>
                <w:u w:color="000000"/>
              </w:rPr>
              <w:t>Telephone No.:</w:t>
            </w:r>
          </w:p>
        </w:tc>
        <w:tc>
          <w:tcPr>
            <w:tcW w:w="2500" w:type="pct"/>
            <w:gridSpan w:val="6"/>
            <w:shd w:val="clear" w:color="auto" w:fill="auto"/>
            <w:vAlign w:val="center"/>
          </w:tcPr>
          <w:p w:rsidR="0051181E" w:rsidRPr="00733352" w:rsidRDefault="0051181E" w:rsidP="003378EA">
            <w:pPr>
              <w:pStyle w:val="Default"/>
              <w:suppressAutoHyphens/>
              <w:spacing w:before="120"/>
              <w:rPr>
                <w:sz w:val="18"/>
              </w:rPr>
            </w:pPr>
            <w:r w:rsidRPr="00733352">
              <w:rPr>
                <w:rFonts w:ascii="Tahoma"/>
                <w:spacing w:val="10"/>
                <w:sz w:val="18"/>
                <w:szCs w:val="16"/>
                <w:u w:color="000000"/>
              </w:rPr>
              <w:t>Email Address:</w:t>
            </w:r>
          </w:p>
        </w:tc>
      </w:tr>
      <w:tr w:rsidR="0051181E" w:rsidRPr="00733352" w:rsidTr="0051181E">
        <w:tblPrEx>
          <w:shd w:val="clear" w:color="auto" w:fill="auto"/>
        </w:tblPrEx>
        <w:trPr>
          <w:trHeight w:val="1459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1181E" w:rsidRDefault="0051181E" w:rsidP="003378EA">
            <w:pPr>
              <w:pStyle w:val="Default"/>
              <w:suppressAutoHyphens/>
              <w:spacing w:before="120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Please skip this question if your organization/company is not an 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“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establishment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”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 according to the definition under Section 2 of Act 737.</w:t>
            </w:r>
          </w:p>
          <w:p w:rsidR="0051181E" w:rsidRDefault="0051181E" w:rsidP="003378EA">
            <w:pPr>
              <w:pStyle w:val="Default"/>
              <w:suppressAutoHyphens/>
              <w:spacing w:before="120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If your organization/company is an 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“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establishment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”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 according to the definition under Section 2 of Act 737, please state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—</w:t>
            </w:r>
          </w:p>
          <w:p w:rsidR="0051181E" w:rsidRPr="00044202" w:rsidRDefault="0051181E" w:rsidP="0051181E">
            <w:pPr>
              <w:pStyle w:val="Default"/>
              <w:widowControl w:val="0"/>
              <w:numPr>
                <w:ilvl w:val="1"/>
                <w:numId w:val="1"/>
              </w:numPr>
              <w:suppressAutoHyphens/>
              <w:spacing w:before="120"/>
              <w:ind w:left="608" w:hanging="568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the type of your 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“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establishment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”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 according to the type of establishment in Section 2 Act 737</w:t>
            </w:r>
          </w:p>
        </w:tc>
      </w:tr>
      <w:tr w:rsidR="0051181E" w:rsidRPr="00733352" w:rsidTr="0051181E">
        <w:tblPrEx>
          <w:shd w:val="clear" w:color="auto" w:fill="auto"/>
        </w:tblPrEx>
        <w:trPr>
          <w:trHeight w:val="195"/>
        </w:trPr>
        <w:tc>
          <w:tcPr>
            <w:tcW w:w="136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  <w:tc>
          <w:tcPr>
            <w:tcW w:w="1247" w:type="pct"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ind w:left="33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Manufacturer </w:t>
            </w:r>
          </w:p>
        </w:tc>
        <w:tc>
          <w:tcPr>
            <w:tcW w:w="194" w:type="pct"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  <w:tc>
          <w:tcPr>
            <w:tcW w:w="1094" w:type="pct"/>
            <w:gridSpan w:val="3"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Authorized </w:t>
            </w:r>
            <w:r w:rsidRPr="00733352">
              <w:rPr>
                <w:rFonts w:ascii="Tahoma"/>
                <w:spacing w:val="10"/>
                <w:sz w:val="18"/>
                <w:szCs w:val="16"/>
                <w:u w:color="000000"/>
              </w:rPr>
              <w:t>Representative</w:t>
            </w:r>
          </w:p>
        </w:tc>
        <w:tc>
          <w:tcPr>
            <w:tcW w:w="139" w:type="pct"/>
            <w:gridSpan w:val="2"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  <w:tc>
          <w:tcPr>
            <w:tcW w:w="979" w:type="pct"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ind w:left="34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 w:rsidRPr="00333DA8">
              <w:rPr>
                <w:rFonts w:ascii="Tahoma"/>
                <w:noProof/>
                <w:spacing w:val="10"/>
                <w:sz w:val="18"/>
                <w:szCs w:val="16"/>
                <w:u w:color="000000"/>
                <w:lang w:val="en-MY" w:eastAsia="en-MY"/>
              </w:rPr>
              <w:t>Distributor</w:t>
            </w:r>
          </w:p>
        </w:tc>
        <w:tc>
          <w:tcPr>
            <w:tcW w:w="182" w:type="pct"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  <w:tc>
          <w:tcPr>
            <w:tcW w:w="847" w:type="pct"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ind w:left="34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noProof/>
                <w:spacing w:val="10"/>
                <w:sz w:val="18"/>
                <w:szCs w:val="16"/>
                <w:u w:color="000000"/>
                <w:lang w:val="en-MY" w:eastAsia="en-MY"/>
              </w:rPr>
              <w:t>Importer</w:t>
            </w:r>
          </w:p>
        </w:tc>
      </w:tr>
      <w:tr w:rsidR="0051181E" w:rsidRPr="00733352" w:rsidTr="0051181E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Default="0051181E" w:rsidP="0051181E">
            <w:pPr>
              <w:pStyle w:val="Default"/>
              <w:widowControl w:val="0"/>
              <w:numPr>
                <w:ilvl w:val="1"/>
                <w:numId w:val="1"/>
              </w:numPr>
              <w:suppressAutoHyphens/>
              <w:spacing w:before="120"/>
              <w:ind w:hanging="680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status of your establishment license under Act 737</w:t>
            </w:r>
          </w:p>
        </w:tc>
      </w:tr>
      <w:tr w:rsidR="0051181E" w:rsidRPr="00733352" w:rsidTr="0051181E">
        <w:tblPrEx>
          <w:shd w:val="clear" w:color="auto" w:fill="auto"/>
        </w:tblPrEx>
        <w:trPr>
          <w:trHeight w:val="36"/>
        </w:trPr>
        <w:tc>
          <w:tcPr>
            <w:tcW w:w="136" w:type="pct"/>
            <w:vMerge w:val="restar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:rsidR="0051181E" w:rsidRPr="00E073A8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4"/>
                <w:szCs w:val="4"/>
                <w:u w:color="000000"/>
              </w:rPr>
            </w:pPr>
          </w:p>
        </w:tc>
        <w:tc>
          <w:tcPr>
            <w:tcW w:w="2182" w:type="pct"/>
            <w:gridSpan w:val="4"/>
            <w:vMerge w:val="restart"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Already submitted license application</w:t>
            </w:r>
          </w:p>
          <w:p w:rsidR="0051181E" w:rsidRDefault="0051181E" w:rsidP="003378EA">
            <w:pPr>
              <w:pStyle w:val="Default"/>
              <w:suppressAutoHyphens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Please provide application form identification (Form ID) no 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………………………………</w:t>
            </w:r>
          </w:p>
        </w:tc>
        <w:tc>
          <w:tcPr>
            <w:tcW w:w="423" w:type="pct"/>
            <w:gridSpan w:val="2"/>
            <w:shd w:val="clear" w:color="auto" w:fill="auto"/>
            <w:vAlign w:val="center"/>
          </w:tcPr>
          <w:p w:rsidR="0051181E" w:rsidRPr="00E073A8" w:rsidRDefault="0051181E" w:rsidP="003378EA">
            <w:pPr>
              <w:pStyle w:val="Default"/>
              <w:suppressAutoHyphens/>
              <w:rPr>
                <w:rFonts w:ascii="Tahoma"/>
                <w:spacing w:val="10"/>
                <w:sz w:val="4"/>
                <w:szCs w:val="4"/>
                <w:u w:color="000000"/>
              </w:rPr>
            </w:pPr>
          </w:p>
        </w:tc>
        <w:tc>
          <w:tcPr>
            <w:tcW w:w="2077" w:type="pct"/>
            <w:gridSpan w:val="4"/>
            <w:vMerge w:val="restart"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ind w:left="34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Already obtained establishment license</w:t>
            </w:r>
          </w:p>
          <w:p w:rsidR="0051181E" w:rsidRDefault="0051181E" w:rsidP="003378EA">
            <w:pPr>
              <w:pStyle w:val="Default"/>
              <w:suppressAutoHyphens/>
              <w:ind w:left="34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Please provide license no 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…………………………</w:t>
            </w:r>
          </w:p>
        </w:tc>
      </w:tr>
      <w:tr w:rsidR="0051181E" w:rsidRPr="00733352" w:rsidTr="0051181E">
        <w:tblPrEx>
          <w:shd w:val="clear" w:color="auto" w:fill="auto"/>
        </w:tblPrEx>
        <w:trPr>
          <w:trHeight w:val="258"/>
        </w:trPr>
        <w:tc>
          <w:tcPr>
            <w:tcW w:w="136" w:type="pct"/>
            <w:vMerge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:rsidR="0051181E" w:rsidRPr="00E073A8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4"/>
                <w:szCs w:val="4"/>
                <w:u w:color="000000"/>
              </w:rPr>
            </w:pPr>
          </w:p>
        </w:tc>
        <w:tc>
          <w:tcPr>
            <w:tcW w:w="2182" w:type="pct"/>
            <w:gridSpan w:val="4"/>
            <w:vMerge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  <w:tc>
          <w:tcPr>
            <w:tcW w:w="423" w:type="pct"/>
            <w:gridSpan w:val="2"/>
            <w:shd w:val="clear" w:color="auto" w:fill="auto"/>
            <w:vAlign w:val="center"/>
          </w:tcPr>
          <w:p w:rsidR="0051181E" w:rsidRPr="00E073A8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4"/>
                <w:szCs w:val="4"/>
                <w:u w:color="000000"/>
              </w:rPr>
            </w:pPr>
          </w:p>
        </w:tc>
        <w:tc>
          <w:tcPr>
            <w:tcW w:w="2077" w:type="pct"/>
            <w:gridSpan w:val="4"/>
            <w:vMerge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ind w:left="34"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</w:tr>
      <w:tr w:rsidR="0051181E" w:rsidRPr="00733352" w:rsidTr="0051181E">
        <w:tblPrEx>
          <w:shd w:val="clear" w:color="auto" w:fill="auto"/>
        </w:tblPrEx>
        <w:trPr>
          <w:trHeight w:val="351"/>
        </w:trPr>
        <w:tc>
          <w:tcPr>
            <w:tcW w:w="136" w:type="pct"/>
            <w:vMerge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  <w:tc>
          <w:tcPr>
            <w:tcW w:w="182" w:type="pct"/>
            <w:shd w:val="clear" w:color="auto" w:fill="auto"/>
            <w:vAlign w:val="center"/>
          </w:tcPr>
          <w:p w:rsidR="0051181E" w:rsidRPr="00E073A8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4"/>
                <w:szCs w:val="4"/>
                <w:u w:color="000000"/>
              </w:rPr>
            </w:pPr>
          </w:p>
        </w:tc>
        <w:tc>
          <w:tcPr>
            <w:tcW w:w="2182" w:type="pct"/>
            <w:gridSpan w:val="4"/>
            <w:vMerge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  <w:tc>
          <w:tcPr>
            <w:tcW w:w="423" w:type="pct"/>
            <w:gridSpan w:val="2"/>
            <w:shd w:val="clear" w:color="auto" w:fill="auto"/>
            <w:vAlign w:val="center"/>
          </w:tcPr>
          <w:p w:rsidR="0051181E" w:rsidRPr="00E073A8" w:rsidRDefault="0051181E" w:rsidP="003378EA">
            <w:pPr>
              <w:pStyle w:val="Default"/>
              <w:suppressAutoHyphens/>
              <w:ind w:left="720"/>
              <w:rPr>
                <w:rFonts w:ascii="Tahoma"/>
                <w:spacing w:val="10"/>
                <w:sz w:val="4"/>
                <w:szCs w:val="4"/>
                <w:u w:color="000000"/>
              </w:rPr>
            </w:pPr>
          </w:p>
        </w:tc>
        <w:tc>
          <w:tcPr>
            <w:tcW w:w="2077" w:type="pct"/>
            <w:gridSpan w:val="4"/>
            <w:vMerge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ind w:left="34"/>
              <w:rPr>
                <w:rFonts w:ascii="Tahoma"/>
                <w:spacing w:val="10"/>
                <w:sz w:val="18"/>
                <w:szCs w:val="16"/>
                <w:u w:color="000000"/>
              </w:rPr>
            </w:pP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E6E6E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733352" w:rsidRDefault="0051181E" w:rsidP="003378EA">
            <w:pPr>
              <w:pStyle w:val="SectionHeading"/>
              <w:spacing w:before="12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3</w:t>
            </w:r>
            <w:r w:rsidRPr="00733352">
              <w:rPr>
                <w:b/>
                <w:sz w:val="18"/>
              </w:rPr>
              <w:t>.</w:t>
            </w:r>
            <w:r w:rsidRPr="00733352">
              <w:rPr>
                <w:b/>
                <w:sz w:val="18"/>
              </w:rPr>
              <w:tab/>
              <w:t>Medical device</w:t>
            </w:r>
            <w:r>
              <w:rPr>
                <w:b/>
                <w:sz w:val="18"/>
              </w:rPr>
              <w:t xml:space="preserve"> INFORMATION</w:t>
            </w:r>
          </w:p>
        </w:tc>
      </w:tr>
      <w:tr w:rsidR="0051181E" w:rsidRPr="00733352" w:rsidTr="003378EA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CF0254" w:rsidRDefault="0051181E" w:rsidP="0051181E">
            <w:pPr>
              <w:pStyle w:val="Default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autoSpaceDE/>
              <w:autoSpaceDN/>
              <w:adjustRightInd/>
              <w:spacing w:before="120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Please provide details of the medical device according to </w:t>
            </w:r>
            <w:r w:rsidRPr="00D836A3">
              <w:rPr>
                <w:rFonts w:ascii="Tahoma" w:hAnsi="Tahoma" w:cs="Tahoma"/>
                <w:b/>
                <w:sz w:val="18"/>
                <w:szCs w:val="16"/>
              </w:rPr>
              <w:t>Appendix A</w:t>
            </w:r>
            <w:r>
              <w:rPr>
                <w:rFonts w:ascii="Tahoma" w:hAnsi="Tahoma" w:cs="Tahoma"/>
                <w:sz w:val="18"/>
                <w:szCs w:val="16"/>
              </w:rPr>
              <w:t xml:space="preserve"> </w:t>
            </w:r>
          </w:p>
          <w:p w:rsidR="0051181E" w:rsidRPr="00CF0254" w:rsidRDefault="0051181E" w:rsidP="0051181E">
            <w:pPr>
              <w:pStyle w:val="Default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autoSpaceDE/>
              <w:autoSpaceDN/>
              <w:adjustRightInd/>
              <w:spacing w:before="120"/>
              <w:rPr>
                <w:rFonts w:ascii="Tahoma"/>
                <w:spacing w:val="10"/>
                <w:sz w:val="18"/>
                <w:szCs w:val="16"/>
                <w:u w:color="000000"/>
              </w:rPr>
            </w:pPr>
            <w:r w:rsidRPr="00CF0254">
              <w:rPr>
                <w:rFonts w:ascii="Tahoma"/>
                <w:spacing w:val="10"/>
                <w:sz w:val="18"/>
                <w:szCs w:val="16"/>
                <w:u w:color="000000"/>
              </w:rPr>
              <w:t>Please provide supporting document for medical device:</w:t>
            </w:r>
            <w:r>
              <w:rPr>
                <w:rFonts w:ascii="Tahoma"/>
                <w:b/>
                <w:spacing w:val="10"/>
                <w:sz w:val="18"/>
                <w:szCs w:val="16"/>
                <w:u w:color="000000"/>
              </w:rPr>
              <w:t xml:space="preserve"> </w:t>
            </w:r>
            <w:r w:rsidRPr="00CF0254">
              <w:rPr>
                <w:rFonts w:ascii="Tahoma"/>
                <w:spacing w:val="10"/>
                <w:sz w:val="18"/>
                <w:szCs w:val="16"/>
                <w:u w:color="000000"/>
              </w:rPr>
              <w:t>Sample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 of the medical device packaging label/</w:t>
            </w:r>
            <w:r w:rsidRPr="00CF0254">
              <w:rPr>
                <w:rFonts w:ascii="Tahoma"/>
                <w:spacing w:val="10"/>
                <w:sz w:val="18"/>
                <w:szCs w:val="16"/>
                <w:u w:color="000000"/>
              </w:rPr>
              <w:t>promotional material (such as brochure, pamphlet or catalogue) that contain info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rmation 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lastRenderedPageBreak/>
              <w:t>about the intended use/</w:t>
            </w:r>
            <w:r w:rsidRPr="00CF0254"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general 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>description/</w:t>
            </w:r>
            <w:r w:rsidRPr="00CF0254">
              <w:rPr>
                <w:rFonts w:ascii="Tahoma"/>
                <w:spacing w:val="10"/>
                <w:sz w:val="18"/>
                <w:szCs w:val="16"/>
                <w:u w:color="000000"/>
              </w:rPr>
              <w:t>mode of action of the</w:t>
            </w:r>
            <w:r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 medical</w:t>
            </w:r>
            <w:r w:rsidRPr="00CF0254">
              <w:rPr>
                <w:rFonts w:ascii="Tahoma"/>
                <w:spacing w:val="10"/>
                <w:sz w:val="18"/>
                <w:szCs w:val="16"/>
                <w:u w:color="000000"/>
              </w:rPr>
              <w:t xml:space="preserve"> device.</w:t>
            </w:r>
          </w:p>
          <w:p w:rsidR="0051181E" w:rsidRPr="00CD2C8C" w:rsidRDefault="0051181E" w:rsidP="003378EA">
            <w:pPr>
              <w:pStyle w:val="Default"/>
              <w:suppressAutoHyphens/>
              <w:spacing w:before="120"/>
              <w:rPr>
                <w:rFonts w:ascii="Tahoma" w:hAnsi="Tahoma" w:cs="Tahoma"/>
                <w:i/>
                <w:color w:val="222222"/>
                <w:sz w:val="12"/>
                <w:szCs w:val="12"/>
              </w:rPr>
            </w:pPr>
          </w:p>
        </w:tc>
      </w:tr>
      <w:tr w:rsidR="0051181E" w:rsidRPr="00733352" w:rsidTr="0051181E">
        <w:tblPrEx>
          <w:shd w:val="clear" w:color="auto" w:fill="auto"/>
        </w:tblPrEx>
        <w:trPr>
          <w:trHeight w:val="195"/>
        </w:trPr>
        <w:tc>
          <w:tcPr>
            <w:tcW w:w="5000" w:type="pct"/>
            <w:gridSpan w:val="12"/>
            <w:shd w:val="clear" w:color="auto" w:fill="E5E5E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733352" w:rsidRDefault="0051181E" w:rsidP="003378EA">
            <w:pPr>
              <w:pStyle w:val="Default"/>
              <w:suppressAutoHyphens/>
              <w:spacing w:before="120"/>
              <w:rPr>
                <w:rFonts w:ascii="Tahoma"/>
                <w:b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/>
                <w:b/>
                <w:spacing w:val="10"/>
                <w:sz w:val="18"/>
                <w:szCs w:val="16"/>
                <w:u w:color="000000"/>
              </w:rPr>
              <w:lastRenderedPageBreak/>
              <w:t>4</w:t>
            </w:r>
            <w:r w:rsidRPr="00733352">
              <w:rPr>
                <w:rFonts w:ascii="Tahoma"/>
                <w:b/>
                <w:spacing w:val="10"/>
                <w:sz w:val="18"/>
                <w:szCs w:val="16"/>
                <w:u w:color="000000"/>
              </w:rPr>
              <w:t>.</w:t>
            </w:r>
            <w:r w:rsidRPr="00733352">
              <w:rPr>
                <w:rFonts w:ascii="Tahoma"/>
                <w:b/>
                <w:spacing w:val="10"/>
                <w:sz w:val="18"/>
                <w:szCs w:val="16"/>
                <w:u w:color="000000"/>
              </w:rPr>
              <w:tab/>
              <w:t>ATTESTATIONS &amp; DECLARATION</w:t>
            </w:r>
          </w:p>
        </w:tc>
      </w:tr>
      <w:tr w:rsidR="0051181E" w:rsidRPr="00733352" w:rsidTr="0051181E">
        <w:tblPrEx>
          <w:shd w:val="clear" w:color="auto" w:fill="auto"/>
        </w:tblPrEx>
        <w:trPr>
          <w:trHeight w:val="760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F92778" w:rsidRDefault="0051181E" w:rsidP="00CE5A05">
            <w:pPr>
              <w:pStyle w:val="Default"/>
              <w:suppressAutoHyphens/>
              <w:spacing w:before="120"/>
              <w:jc w:val="both"/>
              <w:rPr>
                <w:rFonts w:ascii="Tahoma" w:eastAsia="Tahoma" w:hAnsi="Tahoma" w:cs="Tahoma"/>
                <w:b/>
                <w:spacing w:val="10"/>
                <w:sz w:val="18"/>
                <w:szCs w:val="16"/>
                <w:u w:color="000000"/>
              </w:rPr>
            </w:pPr>
            <w:r w:rsidRPr="00F92778">
              <w:rPr>
                <w:rFonts w:ascii="Tahoma" w:hAnsi="Tahoma" w:cs="Tahoma"/>
                <w:b/>
                <w:spacing w:val="10"/>
                <w:sz w:val="18"/>
                <w:szCs w:val="16"/>
                <w:u w:color="000000"/>
              </w:rPr>
              <w:t>I, the undersigned hereby declare that:</w:t>
            </w:r>
          </w:p>
          <w:p w:rsidR="0051181E" w:rsidRDefault="0051181E" w:rsidP="00CE5A05">
            <w:pPr>
              <w:pStyle w:val="Default"/>
              <w:suppressAutoHyphens/>
              <w:spacing w:before="120"/>
              <w:jc w:val="both"/>
              <w:rPr>
                <w:rFonts w:ascii="Tahoma" w:hAnsi="Tahoma" w:cs="Tahoma"/>
                <w:spacing w:val="10"/>
                <w:sz w:val="18"/>
                <w:szCs w:val="18"/>
                <w:u w:color="000000"/>
              </w:rPr>
            </w:pPr>
            <w:r>
              <w:rPr>
                <w:rFonts w:ascii="Tahoma" w:hAnsi="Tahoma" w:cs="Tahoma"/>
                <w:spacing w:val="10"/>
                <w:sz w:val="18"/>
                <w:szCs w:val="18"/>
                <w:u w:color="000000"/>
              </w:rPr>
              <w:t xml:space="preserve">a. </w:t>
            </w:r>
            <w:r w:rsidRPr="00896F53">
              <w:rPr>
                <w:rFonts w:ascii="Tahoma" w:hAnsi="Tahoma" w:cs="Tahoma"/>
                <w:spacing w:val="10"/>
                <w:sz w:val="18"/>
                <w:szCs w:val="18"/>
                <w:u w:color="000000"/>
              </w:rPr>
              <w:t>The product</w:t>
            </w:r>
            <w:r>
              <w:rPr>
                <w:rFonts w:ascii="Tahoma" w:hAnsi="Tahoma" w:cs="Tahoma"/>
                <w:spacing w:val="10"/>
                <w:sz w:val="18"/>
                <w:szCs w:val="18"/>
                <w:u w:color="000000"/>
              </w:rPr>
              <w:t xml:space="preserve">(s) </w:t>
            </w:r>
            <w:r w:rsidRPr="00896F53">
              <w:rPr>
                <w:rFonts w:ascii="Tahoma" w:hAnsi="Tahoma" w:cs="Tahoma"/>
                <w:spacing w:val="10"/>
                <w:sz w:val="18"/>
                <w:szCs w:val="18"/>
                <w:u w:color="000000"/>
              </w:rPr>
              <w:t>indicated on this application</w:t>
            </w:r>
            <w:r>
              <w:rPr>
                <w:rFonts w:ascii="Tahoma" w:hAnsi="Tahoma" w:cs="Tahoma"/>
                <w:spacing w:val="10"/>
                <w:sz w:val="18"/>
                <w:szCs w:val="18"/>
                <w:u w:color="000000"/>
              </w:rPr>
              <w:t>:</w:t>
            </w:r>
          </w:p>
          <w:p w:rsidR="0051181E" w:rsidRDefault="00CE5A05" w:rsidP="00CE5A05">
            <w:pPr>
              <w:pStyle w:val="Default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1080"/>
                <w:tab w:val="num" w:pos="750"/>
              </w:tabs>
              <w:suppressAutoHyphens/>
              <w:autoSpaceDE/>
              <w:autoSpaceDN/>
              <w:adjustRightInd/>
              <w:spacing w:before="120"/>
              <w:ind w:left="750" w:right="204" w:hanging="390"/>
              <w:jc w:val="both"/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</w:pPr>
            <w:r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I</w:t>
            </w:r>
            <w:r w:rsidR="0051181E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s/are a medical device(s)</w:t>
            </w:r>
            <w:r w:rsidR="0051181E" w:rsidRPr="00896F53">
              <w:rPr>
                <w:rFonts w:ascii="Tahoma" w:hAnsi="Tahoma" w:cs="Tahoma"/>
                <w:spacing w:val="10"/>
                <w:sz w:val="18"/>
                <w:szCs w:val="18"/>
                <w:u w:color="000000"/>
              </w:rPr>
              <w:t xml:space="preserve"> </w:t>
            </w:r>
            <w:r w:rsidR="0051181E" w:rsidRPr="006A5D4D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 xml:space="preserve">according to the definition of </w:t>
            </w:r>
            <w:r w:rsidR="0051181E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“</w:t>
            </w:r>
            <w:r w:rsidR="0051181E" w:rsidRPr="006A5D4D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medical device</w:t>
            </w:r>
            <w:r w:rsidR="0051181E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”</w:t>
            </w:r>
            <w:r w:rsidR="0051181E" w:rsidRPr="006A5D4D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 xml:space="preserve"> set out in Section 2, Me</w:t>
            </w:r>
            <w:r w:rsidR="0051181E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dical Device Act 2012 (Act 737);</w:t>
            </w:r>
          </w:p>
          <w:p w:rsidR="0051181E" w:rsidRPr="00271C31" w:rsidRDefault="00CE5A05" w:rsidP="00CE5A05">
            <w:pPr>
              <w:pStyle w:val="Default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1080"/>
                <w:tab w:val="num" w:pos="750"/>
              </w:tabs>
              <w:suppressAutoHyphens/>
              <w:autoSpaceDE/>
              <w:autoSpaceDN/>
              <w:adjustRightInd/>
              <w:spacing w:before="120"/>
              <w:ind w:left="750" w:right="204" w:hanging="390"/>
              <w:jc w:val="both"/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</w:pPr>
            <w:r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H</w:t>
            </w:r>
            <w:r w:rsidR="0051181E" w:rsidRPr="006A5D4D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as</w:t>
            </w:r>
            <w:r w:rsidR="0051181E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/have</w:t>
            </w:r>
            <w:r w:rsidR="0051181E" w:rsidRPr="006A5D4D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 xml:space="preserve"> </w:t>
            </w:r>
            <w:r w:rsidR="0051181E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 xml:space="preserve">been </w:t>
            </w:r>
            <w:r w:rsidR="0051181E" w:rsidRPr="00271C31">
              <w:rPr>
                <w:rFonts w:ascii="Tahoma" w:hAnsi="Tahoma" w:cs="Tahoma"/>
                <w:spacing w:val="10"/>
                <w:sz w:val="18"/>
                <w:szCs w:val="18"/>
                <w:u w:color="000000"/>
              </w:rPr>
              <w:t xml:space="preserve">classified according to </w:t>
            </w:r>
            <w:r w:rsidR="0051181E" w:rsidRPr="00271C31">
              <w:rPr>
                <w:rFonts w:ascii="Tahoma" w:hAnsi="Tahoma" w:cs="Tahoma"/>
                <w:sz w:val="18"/>
                <w:szCs w:val="18"/>
              </w:rPr>
              <w:t>Rules of Classification of Medical Device, as set out in the First Schedule of the Medical device Regulations 2012 (MDR 2012)</w:t>
            </w:r>
            <w:r w:rsidR="0051181E">
              <w:rPr>
                <w:rFonts w:ascii="Tahoma" w:hAnsi="Tahoma" w:cs="Tahoma"/>
                <w:sz w:val="18"/>
                <w:szCs w:val="18"/>
              </w:rPr>
              <w:t>; and</w:t>
            </w:r>
          </w:p>
          <w:p w:rsidR="0051181E" w:rsidRDefault="00CE5A05" w:rsidP="00CE5A05">
            <w:pPr>
              <w:pStyle w:val="Default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1080"/>
                <w:tab w:val="num" w:pos="750"/>
              </w:tabs>
              <w:suppressAutoHyphens/>
              <w:autoSpaceDE/>
              <w:autoSpaceDN/>
              <w:adjustRightInd/>
              <w:spacing w:before="120"/>
              <w:ind w:left="750" w:right="204" w:hanging="390"/>
              <w:jc w:val="both"/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</w:pPr>
            <w:r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Has/</w:t>
            </w:r>
            <w:r w:rsidR="0051181E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have</w:t>
            </w:r>
            <w:r w:rsidR="0051181E" w:rsidRPr="006A5D4D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 xml:space="preserve"> met all the </w:t>
            </w:r>
            <w:r w:rsidR="0051181E" w:rsidRPr="006A5D4D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labelling</w:t>
            </w:r>
            <w:r w:rsidR="0051181E" w:rsidRPr="006A5D4D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 xml:space="preserve"> requirements set out in the Sixth</w:t>
            </w:r>
            <w:r w:rsidR="0051181E" w:rsidRPr="006A5D4D">
              <w:rPr>
                <w:rFonts w:ascii="Tahoma" w:hAnsi="Tahoma" w:cs="Tahoma"/>
                <w:sz w:val="18"/>
                <w:szCs w:val="18"/>
              </w:rPr>
              <w:t xml:space="preserve"> Schedule of the MDR 2012.</w:t>
            </w:r>
          </w:p>
          <w:p w:rsidR="0051181E" w:rsidRDefault="0051181E" w:rsidP="00CE5A05">
            <w:pPr>
              <w:pStyle w:val="Default"/>
              <w:tabs>
                <w:tab w:val="left" w:pos="324"/>
              </w:tabs>
              <w:suppressAutoHyphens/>
              <w:spacing w:before="120"/>
              <w:ind w:left="324" w:right="204" w:hanging="324"/>
              <w:jc w:val="both"/>
              <w:rPr>
                <w:rFonts w:ascii="Tahoma"/>
                <w:spacing w:val="10"/>
                <w:sz w:val="18"/>
                <w:szCs w:val="18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b. 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ab/>
              <w:t xml:space="preserve">I shall be responsible </w:t>
            </w:r>
            <w:r w:rsidRPr="006A5D4D"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for the establishment and implementation of 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a </w:t>
            </w:r>
            <w:r w:rsidRPr="006A5D4D"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system to monitor safety and performance 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>of this/these medical device(s) and take the necessary actions should there be any occurrence of adverse incident during the period of the demonstration, exhibition or training involving the medical device;</w:t>
            </w:r>
          </w:p>
          <w:p w:rsidR="0051181E" w:rsidRDefault="0051181E" w:rsidP="00CE5A05">
            <w:pPr>
              <w:pStyle w:val="Default"/>
              <w:suppressAutoHyphens/>
              <w:spacing w:before="120"/>
              <w:ind w:left="324" w:right="204" w:hanging="324"/>
              <w:jc w:val="both"/>
              <w:rPr>
                <w:rFonts w:ascii="Tahoma"/>
                <w:spacing w:val="10"/>
                <w:sz w:val="18"/>
                <w:szCs w:val="18"/>
                <w:u w:color="000000"/>
              </w:rPr>
            </w:pP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c. 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ab/>
              <w:t xml:space="preserve">I am aware that the permission is restricted to the importation and/or supply for the unregistered medical device(s) for the purpose of demonstration, exhibition or training </w:t>
            </w:r>
            <w:r w:rsidRPr="002B1D92">
              <w:rPr>
                <w:rFonts w:ascii="Tahoma"/>
                <w:i/>
                <w:spacing w:val="10"/>
                <w:sz w:val="18"/>
                <w:szCs w:val="18"/>
                <w:u w:color="000000"/>
              </w:rPr>
              <w:t>only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>. Therefore, I shall undertake that the medical device(s)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>—</w:t>
            </w:r>
          </w:p>
          <w:p w:rsidR="0051181E" w:rsidRDefault="00CE5A05" w:rsidP="00CE5A05">
            <w:pPr>
              <w:pStyle w:val="Default"/>
              <w:widowControl w:val="0"/>
              <w:numPr>
                <w:ilvl w:val="0"/>
                <w:numId w:val="3"/>
              </w:numPr>
              <w:tabs>
                <w:tab w:val="left" w:pos="750"/>
              </w:tabs>
              <w:suppressAutoHyphens/>
              <w:spacing w:before="120"/>
              <w:ind w:left="750" w:hanging="390"/>
              <w:jc w:val="both"/>
              <w:rPr>
                <w:rFonts w:ascii="Tahoma"/>
                <w:spacing w:val="10"/>
                <w:sz w:val="18"/>
                <w:szCs w:val="18"/>
                <w:u w:color="000000"/>
              </w:rPr>
            </w:pPr>
            <w:r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>S</w:t>
            </w:r>
            <w:r w:rsidR="0051181E" w:rsidRPr="00675742"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 xml:space="preserve">hall </w:t>
            </w:r>
            <w:r w:rsidR="0051181E"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>be removed from</w:t>
            </w:r>
            <w:r w:rsidR="0051181E"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the demonstration, exhibition or training site soonest possible after the demonstration, exhibition or training has ended;</w:t>
            </w:r>
          </w:p>
          <w:p w:rsidR="0051181E" w:rsidRDefault="00CE5A05" w:rsidP="00CE5A05">
            <w:pPr>
              <w:pStyle w:val="Default"/>
              <w:widowControl w:val="0"/>
              <w:numPr>
                <w:ilvl w:val="0"/>
                <w:numId w:val="3"/>
              </w:numPr>
              <w:tabs>
                <w:tab w:val="left" w:pos="750"/>
              </w:tabs>
              <w:suppressAutoHyphens/>
              <w:spacing w:before="120"/>
              <w:ind w:left="750" w:hanging="390"/>
              <w:jc w:val="both"/>
              <w:rPr>
                <w:rFonts w:ascii="Tahoma"/>
                <w:spacing w:val="10"/>
                <w:sz w:val="18"/>
                <w:szCs w:val="18"/>
                <w:u w:color="000000"/>
              </w:rPr>
            </w:pPr>
            <w:r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>S</w:t>
            </w:r>
            <w:r w:rsidR="0051181E" w:rsidRPr="005023C0"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>hall not be placed</w:t>
            </w:r>
            <w:r w:rsidR="0051181E"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in the Malaysian market;</w:t>
            </w:r>
          </w:p>
          <w:p w:rsidR="0051181E" w:rsidRDefault="00CE5A05" w:rsidP="00CE5A05">
            <w:pPr>
              <w:pStyle w:val="Default"/>
              <w:widowControl w:val="0"/>
              <w:numPr>
                <w:ilvl w:val="0"/>
                <w:numId w:val="3"/>
              </w:numPr>
              <w:tabs>
                <w:tab w:val="left" w:pos="750"/>
              </w:tabs>
              <w:suppressAutoHyphens/>
              <w:spacing w:before="120"/>
              <w:ind w:left="750" w:hanging="390"/>
              <w:jc w:val="both"/>
              <w:rPr>
                <w:rFonts w:ascii="Tahoma"/>
                <w:spacing w:val="10"/>
                <w:sz w:val="18"/>
                <w:szCs w:val="18"/>
                <w:u w:color="000000"/>
              </w:rPr>
            </w:pPr>
            <w:r w:rsidRPr="005023C0"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>Shall</w:t>
            </w:r>
            <w:r w:rsidR="0051181E" w:rsidRPr="005023C0"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 xml:space="preserve"> not be used</w:t>
            </w:r>
            <w:r w:rsidR="0051181E"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on a human or a patient.</w:t>
            </w:r>
          </w:p>
          <w:p w:rsidR="0051181E" w:rsidRPr="0051181E" w:rsidRDefault="0051181E" w:rsidP="00CE5A05">
            <w:pPr>
              <w:pStyle w:val="Default"/>
              <w:suppressAutoHyphens/>
              <w:spacing w:before="120"/>
              <w:jc w:val="both"/>
              <w:rPr>
                <w:rFonts w:ascii="Tahoma" w:eastAsia="Tahoma" w:hAnsi="Tahoma" w:cs="Tahoma"/>
                <w:b/>
                <w:spacing w:val="10"/>
                <w:sz w:val="18"/>
                <w:szCs w:val="16"/>
                <w:u w:color="000000"/>
              </w:rPr>
            </w:pPr>
            <w:r w:rsidRPr="00F92778">
              <w:rPr>
                <w:rFonts w:ascii="Tahoma" w:hAnsi="Tahoma" w:cs="Tahoma"/>
                <w:b/>
                <w:spacing w:val="10"/>
                <w:sz w:val="18"/>
                <w:szCs w:val="16"/>
                <w:u w:color="000000"/>
              </w:rPr>
              <w:t>I, the undersigned</w:t>
            </w:r>
            <w:r>
              <w:rPr>
                <w:rFonts w:ascii="Tahoma" w:hAnsi="Tahoma" w:cs="Tahoma"/>
                <w:b/>
                <w:spacing w:val="10"/>
                <w:sz w:val="18"/>
                <w:szCs w:val="16"/>
                <w:u w:color="000000"/>
              </w:rPr>
              <w:t>,</w:t>
            </w:r>
            <w:r w:rsidRPr="00F92778">
              <w:rPr>
                <w:rFonts w:ascii="Tahoma" w:hAnsi="Tahoma" w:cs="Tahoma"/>
                <w:b/>
                <w:spacing w:val="10"/>
                <w:sz w:val="18"/>
                <w:szCs w:val="16"/>
                <w:u w:color="000000"/>
              </w:rPr>
              <w:t xml:space="preserve"> hereby </w:t>
            </w:r>
            <w:r w:rsidRPr="009D6376"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>attest that</w:t>
            </w:r>
            <w:r w:rsidRPr="004D25AD"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the information and attachment provided on this 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>notification</w:t>
            </w:r>
            <w:r w:rsidRPr="004D25AD"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>is/</w:t>
            </w:r>
            <w:r w:rsidRPr="004D25AD">
              <w:rPr>
                <w:rFonts w:ascii="Tahoma"/>
                <w:spacing w:val="10"/>
                <w:sz w:val="18"/>
                <w:szCs w:val="18"/>
                <w:u w:color="000000"/>
              </w:rPr>
              <w:t>are accurate, correct, complete and current to this date.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I understand that any declaration by me in this application that is untrue, inaccurate or misleading shall be </w:t>
            </w:r>
            <w:r w:rsidR="00CE5A05">
              <w:rPr>
                <w:rFonts w:ascii="Tahoma"/>
                <w:spacing w:val="10"/>
                <w:sz w:val="18"/>
                <w:szCs w:val="18"/>
                <w:u w:color="000000"/>
              </w:rPr>
              <w:t>liable to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a fine no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t </w:t>
            </w:r>
            <w:r w:rsidR="00CE5A05"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exceeding </w:t>
            </w:r>
            <w:r w:rsidR="00CE5A05" w:rsidRPr="00CE5A05"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>RM</w:t>
            </w:r>
            <w:r w:rsidRPr="00CE5A05"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 xml:space="preserve"> 5</w:t>
            </w:r>
            <w:r w:rsidRPr="00CE5A05"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>00,000.00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or</w:t>
            </w:r>
            <w:r w:rsidR="00CE5A05"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to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imprisonment </w:t>
            </w:r>
            <w:r w:rsidR="00CE5A05">
              <w:rPr>
                <w:rFonts w:ascii="Tahoma"/>
                <w:spacing w:val="10"/>
                <w:sz w:val="18"/>
                <w:szCs w:val="18"/>
                <w:u w:color="000000"/>
              </w:rPr>
              <w:t>for a term not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exceeding </w:t>
            </w:r>
            <w:r w:rsidR="00CE5A05" w:rsidRPr="00CE5A05"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>3</w:t>
            </w:r>
            <w:r w:rsidRPr="00CE5A05">
              <w:rPr>
                <w:rFonts w:ascii="Tahoma"/>
                <w:b/>
                <w:spacing w:val="10"/>
                <w:sz w:val="18"/>
                <w:szCs w:val="18"/>
                <w:u w:color="000000"/>
              </w:rPr>
              <w:t xml:space="preserve"> years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 or </w:t>
            </w:r>
            <w:r w:rsidR="00CE5A05">
              <w:rPr>
                <w:rFonts w:ascii="Tahoma"/>
                <w:spacing w:val="10"/>
                <w:sz w:val="18"/>
                <w:szCs w:val="18"/>
                <w:u w:color="000000"/>
              </w:rPr>
              <w:t xml:space="preserve">to </w:t>
            </w:r>
            <w:r>
              <w:rPr>
                <w:rFonts w:ascii="Tahoma"/>
                <w:spacing w:val="10"/>
                <w:sz w:val="18"/>
                <w:szCs w:val="18"/>
                <w:u w:color="000000"/>
              </w:rPr>
              <w:t>both. (S.76 Act 737 refers).</w:t>
            </w:r>
          </w:p>
        </w:tc>
      </w:tr>
      <w:tr w:rsidR="0051181E" w:rsidRPr="00733352" w:rsidTr="0051181E">
        <w:tblPrEx>
          <w:shd w:val="clear" w:color="auto" w:fill="auto"/>
        </w:tblPrEx>
        <w:trPr>
          <w:trHeight w:val="720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F92778" w:rsidRDefault="0051181E" w:rsidP="003378EA">
            <w:pPr>
              <w:pStyle w:val="Default"/>
              <w:suppressAutoHyphens/>
              <w:spacing w:before="120"/>
              <w:rPr>
                <w:rFonts w:ascii="Tahoma" w:hAnsi="Tahoma" w:cs="Tahoma"/>
                <w:b/>
                <w:spacing w:val="10"/>
                <w:sz w:val="18"/>
                <w:szCs w:val="16"/>
                <w:u w:color="000000"/>
              </w:rPr>
            </w:pPr>
            <w:r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Signature:</w:t>
            </w:r>
          </w:p>
        </w:tc>
      </w:tr>
      <w:tr w:rsidR="0051181E" w:rsidRPr="00733352" w:rsidTr="0051181E">
        <w:tblPrEx>
          <w:shd w:val="clear" w:color="auto" w:fill="auto"/>
        </w:tblPrEx>
        <w:trPr>
          <w:trHeight w:val="639"/>
        </w:trPr>
        <w:tc>
          <w:tcPr>
            <w:tcW w:w="2130" w:type="pct"/>
            <w:gridSpan w:val="5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Default="0051181E" w:rsidP="003378EA">
            <w:pPr>
              <w:pStyle w:val="Default"/>
              <w:suppressAutoHyphens/>
              <w:spacing w:before="120"/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</w:pPr>
            <w:r w:rsidRPr="004D25AD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Name:</w:t>
            </w:r>
          </w:p>
        </w:tc>
        <w:tc>
          <w:tcPr>
            <w:tcW w:w="2870" w:type="pct"/>
            <w:gridSpan w:val="7"/>
            <w:shd w:val="clear" w:color="auto" w:fill="auto"/>
            <w:vAlign w:val="center"/>
          </w:tcPr>
          <w:p w:rsidR="0051181E" w:rsidRDefault="0051181E" w:rsidP="003378EA">
            <w:pPr>
              <w:pStyle w:val="Default"/>
              <w:suppressAutoHyphens/>
              <w:spacing w:before="120"/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</w:pPr>
            <w:r w:rsidRPr="004D25AD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Designation</w:t>
            </w:r>
            <w:r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:</w:t>
            </w:r>
            <w:bookmarkStart w:id="0" w:name="_GoBack"/>
            <w:bookmarkEnd w:id="0"/>
          </w:p>
        </w:tc>
      </w:tr>
      <w:tr w:rsidR="0051181E" w:rsidRPr="00733352" w:rsidTr="0051181E">
        <w:tblPrEx>
          <w:shd w:val="clear" w:color="auto" w:fill="auto"/>
        </w:tblPrEx>
        <w:trPr>
          <w:trHeight w:val="760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4D25AD" w:rsidRDefault="0051181E" w:rsidP="003378EA">
            <w:pPr>
              <w:pStyle w:val="Default"/>
              <w:suppressAutoHyphens/>
              <w:spacing w:before="120"/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</w:pPr>
            <w:r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Date:</w:t>
            </w:r>
          </w:p>
        </w:tc>
      </w:tr>
      <w:tr w:rsidR="0051181E" w:rsidRPr="00733352" w:rsidTr="0051181E">
        <w:tblPrEx>
          <w:shd w:val="clear" w:color="auto" w:fill="auto"/>
        </w:tblPrEx>
        <w:trPr>
          <w:trHeight w:val="760"/>
        </w:trPr>
        <w:tc>
          <w:tcPr>
            <w:tcW w:w="5000" w:type="pct"/>
            <w:gridSpan w:val="1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51181E" w:rsidRPr="004D25AD" w:rsidRDefault="0051181E" w:rsidP="003378EA">
            <w:pPr>
              <w:pStyle w:val="Default"/>
              <w:suppressAutoHyphens/>
              <w:spacing w:before="120"/>
              <w:rPr>
                <w:rFonts w:ascii="Tahoma" w:eastAsia="Tahoma" w:hAnsi="Tahoma" w:cs="Tahoma"/>
                <w:spacing w:val="10"/>
                <w:sz w:val="12"/>
                <w:szCs w:val="12"/>
                <w:u w:color="000000"/>
              </w:rPr>
            </w:pPr>
            <w:r w:rsidRPr="004D25AD"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  <w:t>Company stamp:</w:t>
            </w:r>
          </w:p>
          <w:p w:rsidR="0051181E" w:rsidRDefault="0051181E" w:rsidP="003378EA">
            <w:pPr>
              <w:pStyle w:val="Default"/>
              <w:suppressAutoHyphens/>
              <w:spacing w:before="120"/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</w:pPr>
          </w:p>
          <w:p w:rsidR="0051181E" w:rsidRPr="00F92778" w:rsidRDefault="0051181E" w:rsidP="003378EA">
            <w:pPr>
              <w:pStyle w:val="Default"/>
              <w:suppressAutoHyphens/>
              <w:spacing w:before="120"/>
              <w:rPr>
                <w:rFonts w:ascii="Tahoma" w:eastAsia="Tahoma" w:hAnsi="Tahoma" w:cs="Tahoma"/>
                <w:spacing w:val="10"/>
                <w:sz w:val="18"/>
                <w:szCs w:val="18"/>
                <w:u w:color="000000"/>
              </w:rPr>
            </w:pPr>
          </w:p>
        </w:tc>
      </w:tr>
    </w:tbl>
    <w:p w:rsidR="0051181E" w:rsidRDefault="0051181E"/>
    <w:p w:rsidR="00CE5A05" w:rsidRDefault="00CE5A05"/>
    <w:p w:rsidR="007150E2" w:rsidRDefault="007150E2" w:rsidP="00CE5A05">
      <w:pPr>
        <w:jc w:val="right"/>
        <w:rPr>
          <w:rFonts w:ascii="Tahoma" w:hAnsi="Tahoma" w:cs="Tahoma"/>
          <w:b/>
        </w:rPr>
        <w:sectPr w:rsidR="007150E2">
          <w:headerReference w:type="default" r:id="rId9"/>
          <w:footerReference w:type="default" r:id="rId10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CE5A05" w:rsidRPr="00CE5A05" w:rsidRDefault="00CE5A05" w:rsidP="00CE5A05">
      <w:pPr>
        <w:jc w:val="right"/>
        <w:rPr>
          <w:rFonts w:ascii="Tahoma" w:hAnsi="Tahoma" w:cs="Tahoma"/>
          <w:b/>
        </w:rPr>
      </w:pPr>
      <w:r w:rsidRPr="00CE5A05">
        <w:rPr>
          <w:rFonts w:ascii="Tahoma" w:hAnsi="Tahoma" w:cs="Tahoma"/>
          <w:b/>
        </w:rPr>
        <w:lastRenderedPageBreak/>
        <w:t>APPENDIX A</w:t>
      </w:r>
    </w:p>
    <w:p w:rsidR="00CE5A05" w:rsidRPr="00CE5A05" w:rsidRDefault="00CE5A05" w:rsidP="00CE5A05">
      <w:pPr>
        <w:rPr>
          <w:rFonts w:ascii="Tahoma" w:hAnsi="Tahoma" w:cs="Tahoma"/>
          <w:b/>
        </w:rPr>
      </w:pPr>
      <w:r w:rsidRPr="00CE5A05">
        <w:rPr>
          <w:rFonts w:ascii="Tahoma" w:hAnsi="Tahoma" w:cs="Tahoma"/>
          <w:b/>
        </w:rPr>
        <w:t>MEDICAL DEVICE DETAILS (Repeat as needed)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1"/>
        <w:gridCol w:w="1191"/>
        <w:gridCol w:w="1106"/>
        <w:gridCol w:w="1698"/>
        <w:gridCol w:w="1281"/>
        <w:gridCol w:w="1409"/>
        <w:gridCol w:w="1463"/>
        <w:gridCol w:w="989"/>
        <w:gridCol w:w="1128"/>
        <w:gridCol w:w="1086"/>
        <w:gridCol w:w="1193"/>
        <w:gridCol w:w="899"/>
      </w:tblGrid>
      <w:tr w:rsidR="007150E2" w:rsidRPr="00CE5A05" w:rsidTr="00CE5A05">
        <w:tc>
          <w:tcPr>
            <w:tcW w:w="258" w:type="pct"/>
            <w:vMerge w:val="restart"/>
          </w:tcPr>
          <w:p w:rsidR="00CE5A05" w:rsidRPr="00CE5A05" w:rsidRDefault="00CE5A05" w:rsidP="00CE5A05">
            <w:pPr>
              <w:spacing w:after="0" w:line="240" w:lineRule="auto"/>
              <w:ind w:left="-142"/>
              <w:jc w:val="center"/>
              <w:rPr>
                <w:rFonts w:ascii="Tahoma" w:hAnsi="Tahoma" w:cs="Tahoma"/>
                <w:sz w:val="17"/>
                <w:szCs w:val="17"/>
                <w:lang w:val="sv-SE"/>
              </w:rPr>
            </w:pPr>
            <w:r w:rsidRPr="00CE5A05">
              <w:rPr>
                <w:rFonts w:ascii="Tahoma" w:hAnsi="Tahoma" w:cs="Tahoma"/>
                <w:sz w:val="17"/>
                <w:szCs w:val="17"/>
                <w:lang w:val="sv-SE"/>
              </w:rPr>
              <w:t>No.</w:t>
            </w:r>
          </w:p>
        </w:tc>
        <w:tc>
          <w:tcPr>
            <w:tcW w:w="420" w:type="pct"/>
            <w:vMerge w:val="restart"/>
          </w:tcPr>
          <w:p w:rsidR="00CE5A05" w:rsidRPr="00CE5A05" w:rsidRDefault="00CE5A05" w:rsidP="00CE5A05">
            <w:pPr>
              <w:spacing w:after="0" w:line="240" w:lineRule="auto"/>
              <w:jc w:val="center"/>
              <w:rPr>
                <w:rFonts w:ascii="Tahoma" w:hAnsi="Tahoma" w:cs="Tahoma"/>
                <w:sz w:val="17"/>
                <w:szCs w:val="17"/>
                <w:lang w:val="sv-SE"/>
              </w:rPr>
            </w:pPr>
            <w:r w:rsidRPr="00CE5A05">
              <w:rPr>
                <w:rFonts w:ascii="Tahoma" w:hAnsi="Tahoma" w:cs="Tahoma"/>
                <w:sz w:val="17"/>
                <w:szCs w:val="17"/>
                <w:lang w:val="sv-SE"/>
              </w:rPr>
              <w:t>Medical Device name</w:t>
            </w:r>
          </w:p>
        </w:tc>
        <w:tc>
          <w:tcPr>
            <w:tcW w:w="390" w:type="pct"/>
            <w:vMerge w:val="restart"/>
          </w:tcPr>
          <w:p w:rsidR="00CE5A05" w:rsidRPr="00CE5A05" w:rsidRDefault="00CE5A05" w:rsidP="00CE5A05">
            <w:pPr>
              <w:spacing w:after="0" w:line="240" w:lineRule="auto"/>
              <w:jc w:val="center"/>
              <w:rPr>
                <w:rFonts w:ascii="Tahoma" w:hAnsi="Tahoma" w:cs="Tahoma"/>
                <w:sz w:val="17"/>
                <w:szCs w:val="17"/>
                <w:lang w:val="sv-SE"/>
              </w:rPr>
            </w:pPr>
            <w:r w:rsidRPr="00CE5A05">
              <w:rPr>
                <w:rFonts w:ascii="Tahoma" w:hAnsi="Tahoma" w:cs="Tahoma"/>
                <w:sz w:val="17"/>
                <w:szCs w:val="17"/>
                <w:lang w:val="sv-SE"/>
              </w:rPr>
              <w:t>Brand/ model</w:t>
            </w:r>
          </w:p>
        </w:tc>
        <w:tc>
          <w:tcPr>
            <w:tcW w:w="599" w:type="pct"/>
            <w:vMerge w:val="restart"/>
          </w:tcPr>
          <w:p w:rsidR="00CE5A05" w:rsidRPr="00CE5A05" w:rsidRDefault="00CE5A05" w:rsidP="00CE5A05">
            <w:pPr>
              <w:spacing w:before="120" w:after="0" w:line="240" w:lineRule="auto"/>
              <w:ind w:left="-108" w:right="-108"/>
              <w:jc w:val="center"/>
              <w:rPr>
                <w:rFonts w:ascii="Tahoma" w:eastAsia="Arial Unicode MS" w:hAnsi="Tahoma" w:cs="Tahoma"/>
                <w:color w:val="000000"/>
                <w:sz w:val="17"/>
                <w:szCs w:val="17"/>
                <w:bdr w:val="nil"/>
                <w:lang w:val="en-US"/>
              </w:rPr>
            </w:pPr>
            <w:r w:rsidRPr="00CE5A05">
              <w:rPr>
                <w:rFonts w:ascii="Tahoma" w:eastAsia="Arial Unicode MS" w:hAnsi="Tahoma" w:cs="Tahoma"/>
                <w:color w:val="000000"/>
                <w:sz w:val="17"/>
                <w:szCs w:val="17"/>
                <w:bdr w:val="nil"/>
                <w:lang w:val="en-US"/>
              </w:rPr>
              <w:t>Manufacturer’s name</w:t>
            </w:r>
          </w:p>
          <w:p w:rsidR="00CE5A05" w:rsidRPr="00CE5A05" w:rsidRDefault="00CE5A05" w:rsidP="00CE5A05">
            <w:pPr>
              <w:spacing w:before="120" w:after="0" w:line="240" w:lineRule="auto"/>
              <w:jc w:val="center"/>
              <w:rPr>
                <w:rFonts w:ascii="Tahoma" w:eastAsia="Arial Unicode MS" w:hAnsi="Tahoma" w:cs="Tahoma"/>
                <w:i/>
                <w:color w:val="000000"/>
                <w:sz w:val="12"/>
                <w:szCs w:val="12"/>
                <w:bdr w:val="nil"/>
                <w:lang w:val="en-US"/>
              </w:rPr>
            </w:pPr>
            <w:r w:rsidRPr="00CE5A05">
              <w:rPr>
                <w:rFonts w:ascii="Tahoma" w:eastAsia="Arial Unicode MS" w:hAnsi="Tahoma" w:cs="Tahoma"/>
                <w:i/>
                <w:color w:val="000000"/>
                <w:sz w:val="12"/>
                <w:szCs w:val="12"/>
                <w:bdr w:val="nil"/>
                <w:lang w:val="en-US"/>
              </w:rPr>
              <w:t>(as it appears on the label)</w:t>
            </w:r>
          </w:p>
          <w:p w:rsidR="00CE5A05" w:rsidRPr="00CE5A05" w:rsidRDefault="00CE5A05" w:rsidP="00CE5A05">
            <w:pPr>
              <w:spacing w:after="0" w:line="240" w:lineRule="auto"/>
              <w:jc w:val="center"/>
              <w:rPr>
                <w:rFonts w:ascii="Tahoma" w:hAnsi="Tahoma" w:cs="Tahoma"/>
                <w:sz w:val="17"/>
                <w:szCs w:val="17"/>
                <w:lang w:val="sv-SE"/>
              </w:rPr>
            </w:pPr>
          </w:p>
        </w:tc>
        <w:tc>
          <w:tcPr>
            <w:tcW w:w="452" w:type="pct"/>
            <w:vMerge w:val="restart"/>
          </w:tcPr>
          <w:p w:rsidR="00CE5A05" w:rsidRPr="00CE5A05" w:rsidRDefault="00CE5A05" w:rsidP="00CE5A05">
            <w:pPr>
              <w:spacing w:after="0" w:line="240" w:lineRule="auto"/>
              <w:ind w:left="-108" w:right="-108"/>
              <w:jc w:val="center"/>
              <w:rPr>
                <w:rFonts w:ascii="Tahoma" w:hAnsi="Tahoma" w:cs="Tahoma"/>
                <w:sz w:val="17"/>
                <w:szCs w:val="17"/>
                <w:lang w:val="sv-SE"/>
              </w:rPr>
            </w:pPr>
            <w:r w:rsidRPr="00CE5A05">
              <w:rPr>
                <w:rFonts w:ascii="Tahoma" w:hAnsi="Tahoma" w:cs="Tahoma"/>
                <w:sz w:val="17"/>
                <w:szCs w:val="17"/>
                <w:lang w:val="sv-SE"/>
              </w:rPr>
              <w:t>Description of Medical device</w:t>
            </w:r>
          </w:p>
        </w:tc>
        <w:tc>
          <w:tcPr>
            <w:tcW w:w="497" w:type="pct"/>
            <w:vMerge w:val="restart"/>
          </w:tcPr>
          <w:p w:rsidR="00CE5A05" w:rsidRPr="00CE5A05" w:rsidRDefault="00CE5A05" w:rsidP="00CE5A05">
            <w:pPr>
              <w:spacing w:after="0" w:line="240" w:lineRule="auto"/>
              <w:ind w:left="25"/>
              <w:jc w:val="center"/>
              <w:rPr>
                <w:rFonts w:ascii="Tahoma" w:hAnsi="Tahoma" w:cs="Tahoma"/>
                <w:sz w:val="17"/>
                <w:szCs w:val="17"/>
                <w:lang w:val="sv-SE"/>
              </w:rPr>
            </w:pPr>
            <w:r w:rsidRPr="00CE5A05">
              <w:rPr>
                <w:rFonts w:ascii="Tahoma" w:hAnsi="Tahoma" w:cs="Tahoma"/>
                <w:sz w:val="17"/>
                <w:szCs w:val="17"/>
                <w:lang w:val="sv-SE"/>
              </w:rPr>
              <w:t>Intended use of Medical device</w:t>
            </w:r>
          </w:p>
        </w:tc>
        <w:tc>
          <w:tcPr>
            <w:tcW w:w="516" w:type="pct"/>
            <w:vMerge w:val="restart"/>
          </w:tcPr>
          <w:p w:rsidR="00CE5A05" w:rsidRPr="00CE5A05" w:rsidRDefault="00CE5A05" w:rsidP="00CE5A05">
            <w:pPr>
              <w:spacing w:after="0" w:line="240" w:lineRule="auto"/>
              <w:ind w:left="-95" w:right="-108"/>
              <w:jc w:val="center"/>
              <w:rPr>
                <w:rFonts w:ascii="Tahoma" w:hAnsi="Tahoma" w:cs="Tahoma"/>
                <w:sz w:val="18"/>
                <w:lang w:val="sv-SE"/>
              </w:rPr>
            </w:pPr>
            <w:r w:rsidRPr="00CE5A05">
              <w:rPr>
                <w:rFonts w:ascii="Tahoma" w:hAnsi="Tahoma" w:cs="Tahoma"/>
                <w:sz w:val="17"/>
                <w:szCs w:val="17"/>
                <w:lang w:val="sv-SE"/>
              </w:rPr>
              <w:t>Class &amp; classification rule</w:t>
            </w:r>
          </w:p>
          <w:p w:rsidR="00CE5A05" w:rsidRPr="00CE5A05" w:rsidRDefault="00CE5A05" w:rsidP="00CE5A0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lang w:val="sv-SE"/>
              </w:rPr>
            </w:pPr>
            <w:r w:rsidRPr="00CE5A05">
              <w:rPr>
                <w:rFonts w:ascii="Tahoma" w:hAnsi="Tahoma" w:cs="Tahoma"/>
                <w:i/>
                <w:sz w:val="12"/>
                <w:lang w:val="sv-SE"/>
              </w:rPr>
              <w:t>(according to First Schedule on Rules of Classification of Medical Device, MDR 2012):</w:t>
            </w:r>
          </w:p>
        </w:tc>
        <w:tc>
          <w:tcPr>
            <w:tcW w:w="349" w:type="pct"/>
            <w:vMerge w:val="restart"/>
          </w:tcPr>
          <w:p w:rsidR="00CE5A05" w:rsidRPr="00CE5A05" w:rsidRDefault="00CE5A05" w:rsidP="00CE5A05">
            <w:pPr>
              <w:spacing w:before="120" w:after="0" w:line="240" w:lineRule="auto"/>
              <w:ind w:left="-108" w:right="-108"/>
              <w:jc w:val="center"/>
              <w:rPr>
                <w:rFonts w:ascii="Tahoma" w:eastAsia="Arial Unicode MS" w:hAnsi="Tahoma" w:cs="Tahoma"/>
                <w:color w:val="000000"/>
                <w:sz w:val="17"/>
                <w:szCs w:val="17"/>
                <w:bdr w:val="nil"/>
                <w:lang w:val="en-US"/>
              </w:rPr>
            </w:pPr>
            <w:r w:rsidRPr="00CE5A05">
              <w:rPr>
                <w:rFonts w:ascii="Tahoma" w:eastAsia="Arial Unicode MS" w:hAnsi="Tahoma" w:cs="Tahoma"/>
                <w:color w:val="000000"/>
                <w:sz w:val="17"/>
                <w:szCs w:val="17"/>
                <w:bdr w:val="nil"/>
                <w:lang w:val="en-US"/>
              </w:rPr>
              <w:t>Site(s) details (name, address)</w:t>
            </w:r>
          </w:p>
        </w:tc>
        <w:tc>
          <w:tcPr>
            <w:tcW w:w="398" w:type="pct"/>
            <w:vMerge w:val="restart"/>
          </w:tcPr>
          <w:p w:rsidR="00CE5A05" w:rsidRPr="00CE5A05" w:rsidRDefault="00CE5A05" w:rsidP="00CE5A05">
            <w:pPr>
              <w:spacing w:after="0" w:line="240" w:lineRule="auto"/>
              <w:ind w:left="-108" w:right="-108"/>
              <w:jc w:val="center"/>
              <w:rPr>
                <w:rFonts w:ascii="Tahoma" w:hAnsi="Tahoma" w:cs="Tahoma"/>
                <w:sz w:val="17"/>
                <w:szCs w:val="17"/>
              </w:rPr>
            </w:pPr>
            <w:r w:rsidRPr="00CE5A05">
              <w:rPr>
                <w:rFonts w:ascii="Tahoma" w:hAnsi="Tahoma" w:cs="Tahoma"/>
                <w:sz w:val="17"/>
                <w:szCs w:val="17"/>
              </w:rPr>
              <w:t>Quantity  to be imported/ supplied</w:t>
            </w:r>
          </w:p>
        </w:tc>
        <w:tc>
          <w:tcPr>
            <w:tcW w:w="1122" w:type="pct"/>
            <w:gridSpan w:val="3"/>
          </w:tcPr>
          <w:p w:rsidR="00CE5A05" w:rsidRPr="00CE5A05" w:rsidRDefault="00CE5A05" w:rsidP="00CE5A05">
            <w:pPr>
              <w:spacing w:after="0" w:line="240" w:lineRule="auto"/>
              <w:ind w:left="87"/>
              <w:jc w:val="center"/>
              <w:rPr>
                <w:rFonts w:ascii="Tahoma" w:hAnsi="Tahoma" w:cs="Tahoma"/>
                <w:sz w:val="17"/>
                <w:szCs w:val="17"/>
              </w:rPr>
            </w:pPr>
            <w:r w:rsidRPr="00CE5A05">
              <w:rPr>
                <w:rFonts w:ascii="Tahoma" w:hAnsi="Tahoma" w:cs="Tahoma"/>
                <w:sz w:val="17"/>
                <w:szCs w:val="17"/>
              </w:rPr>
              <w:t>Marketing Approval Status in other country(-</w:t>
            </w:r>
            <w:proofErr w:type="spellStart"/>
            <w:r w:rsidRPr="00CE5A05">
              <w:rPr>
                <w:rFonts w:ascii="Tahoma" w:hAnsi="Tahoma" w:cs="Tahoma"/>
                <w:sz w:val="17"/>
                <w:szCs w:val="17"/>
              </w:rPr>
              <w:t>ies</w:t>
            </w:r>
            <w:proofErr w:type="spellEnd"/>
            <w:r w:rsidRPr="00CE5A05">
              <w:rPr>
                <w:rFonts w:ascii="Tahoma" w:hAnsi="Tahoma" w:cs="Tahoma"/>
                <w:sz w:val="17"/>
                <w:szCs w:val="17"/>
              </w:rPr>
              <w:t>)</w:t>
            </w:r>
          </w:p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  <w:r w:rsidRPr="00CE5A05">
              <w:rPr>
                <w:rFonts w:ascii="Tahoma" w:hAnsi="Tahoma" w:cs="Tahoma"/>
                <w:i/>
                <w:color w:val="000000"/>
                <w:sz w:val="12"/>
                <w:szCs w:val="12"/>
                <w:lang w:val="en-AU"/>
              </w:rPr>
              <w:t>[Please state the name (s) of country (</w:t>
            </w:r>
            <w:proofErr w:type="spellStart"/>
            <w:r w:rsidRPr="00CE5A05">
              <w:rPr>
                <w:rFonts w:ascii="Tahoma" w:hAnsi="Tahoma" w:cs="Tahoma"/>
                <w:i/>
                <w:color w:val="000000"/>
                <w:sz w:val="12"/>
                <w:szCs w:val="12"/>
                <w:lang w:val="en-AU"/>
              </w:rPr>
              <w:t>ies</w:t>
            </w:r>
            <w:proofErr w:type="spellEnd"/>
            <w:r w:rsidRPr="00CE5A05">
              <w:rPr>
                <w:rFonts w:ascii="Tahoma" w:hAnsi="Tahoma" w:cs="Tahoma"/>
                <w:i/>
                <w:color w:val="000000"/>
                <w:sz w:val="12"/>
                <w:szCs w:val="12"/>
                <w:lang w:val="en-AU"/>
              </w:rPr>
              <w:t>) ]</w:t>
            </w:r>
          </w:p>
        </w:tc>
      </w:tr>
      <w:tr w:rsidR="007150E2" w:rsidRPr="00CE5A05" w:rsidTr="00CE5A05">
        <w:tc>
          <w:tcPr>
            <w:tcW w:w="258" w:type="pct"/>
            <w:vMerge/>
          </w:tcPr>
          <w:p w:rsidR="00CE5A05" w:rsidRPr="00CE5A05" w:rsidRDefault="00CE5A05" w:rsidP="00CE5A05">
            <w:pPr>
              <w:spacing w:after="0" w:line="240" w:lineRule="auto"/>
              <w:ind w:left="-142"/>
              <w:jc w:val="center"/>
              <w:rPr>
                <w:rFonts w:ascii="Tahoma" w:hAnsi="Tahoma" w:cs="Tahoma"/>
                <w:sz w:val="18"/>
                <w:lang w:val="sv-SE"/>
              </w:rPr>
            </w:pPr>
          </w:p>
        </w:tc>
        <w:tc>
          <w:tcPr>
            <w:tcW w:w="420" w:type="pct"/>
            <w:vMerge/>
          </w:tcPr>
          <w:p w:rsidR="00CE5A05" w:rsidRPr="00CE5A05" w:rsidRDefault="00CE5A05" w:rsidP="00CE5A0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lang w:val="sv-SE"/>
              </w:rPr>
            </w:pPr>
          </w:p>
        </w:tc>
        <w:tc>
          <w:tcPr>
            <w:tcW w:w="390" w:type="pct"/>
            <w:vMerge/>
          </w:tcPr>
          <w:p w:rsidR="00CE5A05" w:rsidRPr="00CE5A05" w:rsidRDefault="00CE5A05" w:rsidP="00CE5A0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lang w:val="sv-SE"/>
              </w:rPr>
            </w:pPr>
          </w:p>
        </w:tc>
        <w:tc>
          <w:tcPr>
            <w:tcW w:w="599" w:type="pct"/>
            <w:vMerge/>
          </w:tcPr>
          <w:p w:rsidR="00CE5A05" w:rsidRPr="00CE5A05" w:rsidRDefault="00CE5A05" w:rsidP="00CE5A0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lang w:val="sv-SE"/>
              </w:rPr>
            </w:pPr>
          </w:p>
        </w:tc>
        <w:tc>
          <w:tcPr>
            <w:tcW w:w="452" w:type="pct"/>
            <w:vMerge/>
          </w:tcPr>
          <w:p w:rsidR="00CE5A05" w:rsidRPr="00CE5A05" w:rsidRDefault="00CE5A05" w:rsidP="00CE5A0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lang w:val="sv-SE"/>
              </w:rPr>
            </w:pPr>
          </w:p>
        </w:tc>
        <w:tc>
          <w:tcPr>
            <w:tcW w:w="497" w:type="pct"/>
            <w:vMerge/>
          </w:tcPr>
          <w:p w:rsidR="00CE5A05" w:rsidRPr="00CE5A05" w:rsidRDefault="00CE5A05" w:rsidP="00CE5A0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lang w:val="sv-SE"/>
              </w:rPr>
            </w:pPr>
          </w:p>
        </w:tc>
        <w:tc>
          <w:tcPr>
            <w:tcW w:w="516" w:type="pct"/>
            <w:vMerge/>
          </w:tcPr>
          <w:p w:rsidR="00CE5A05" w:rsidRPr="00CE5A05" w:rsidRDefault="00CE5A05" w:rsidP="00CE5A05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lang w:val="sv-SE"/>
              </w:rPr>
            </w:pPr>
          </w:p>
        </w:tc>
        <w:tc>
          <w:tcPr>
            <w:tcW w:w="349" w:type="pct"/>
            <w:vMerge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color w:val="000000"/>
                <w:sz w:val="14"/>
                <w:lang w:val="en-AU"/>
              </w:rPr>
            </w:pPr>
          </w:p>
        </w:tc>
        <w:tc>
          <w:tcPr>
            <w:tcW w:w="398" w:type="pct"/>
            <w:vMerge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color w:val="000000"/>
                <w:sz w:val="14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08" w:right="-108"/>
              <w:jc w:val="center"/>
              <w:rPr>
                <w:rFonts w:ascii="Tahoma" w:hAnsi="Tahoma" w:cs="Tahoma"/>
                <w:color w:val="000000"/>
                <w:sz w:val="14"/>
                <w:lang w:val="en-AU"/>
              </w:rPr>
            </w:pPr>
            <w:r w:rsidRPr="00CE5A05">
              <w:rPr>
                <w:rFonts w:ascii="Tahoma" w:hAnsi="Tahoma" w:cs="Tahoma"/>
                <w:color w:val="000000"/>
                <w:sz w:val="14"/>
                <w:lang w:val="en-AU"/>
              </w:rPr>
              <w:t>Registered/ licensed/ approved</w:t>
            </w: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08" w:right="-108"/>
              <w:jc w:val="center"/>
              <w:rPr>
                <w:rFonts w:ascii="Tahoma" w:hAnsi="Tahoma" w:cs="Tahoma"/>
                <w:color w:val="000000"/>
                <w:sz w:val="14"/>
                <w:lang w:val="en-AU"/>
              </w:rPr>
            </w:pPr>
            <w:r w:rsidRPr="00CE5A05">
              <w:rPr>
                <w:rFonts w:ascii="Tahoma" w:hAnsi="Tahoma" w:cs="Tahoma"/>
                <w:color w:val="000000"/>
                <w:sz w:val="14"/>
                <w:lang w:val="en-AU"/>
              </w:rPr>
              <w:t>Exempted/ notified/self-declared</w:t>
            </w: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08"/>
              <w:jc w:val="center"/>
              <w:rPr>
                <w:rFonts w:ascii="Tahoma" w:hAnsi="Tahoma" w:cs="Tahoma"/>
                <w:color w:val="000000"/>
                <w:sz w:val="14"/>
                <w:lang w:val="en-AU"/>
              </w:rPr>
            </w:pPr>
            <w:r w:rsidRPr="00CE5A05">
              <w:rPr>
                <w:rFonts w:ascii="Tahoma" w:hAnsi="Tahoma" w:cs="Tahoma"/>
                <w:i/>
                <w:color w:val="000000"/>
                <w:sz w:val="14"/>
                <w:szCs w:val="12"/>
                <w:lang w:val="en-AU"/>
              </w:rPr>
              <w:t>Others (please specify)</w:t>
            </w: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  <w:tr w:rsidR="007150E2" w:rsidRPr="00CE5A05" w:rsidTr="00CE5A05">
        <w:tc>
          <w:tcPr>
            <w:tcW w:w="25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ind w:left="-142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0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9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52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97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516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49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9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83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421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  <w:tc>
          <w:tcPr>
            <w:tcW w:w="318" w:type="pct"/>
          </w:tcPr>
          <w:p w:rsidR="00CE5A05" w:rsidRPr="00CE5A05" w:rsidRDefault="00CE5A05" w:rsidP="00CE5A05">
            <w:pPr>
              <w:suppressAutoHyphens/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ahoma" w:hAnsi="Tahoma" w:cs="Tahoma"/>
                <w:i/>
                <w:color w:val="000000"/>
                <w:sz w:val="18"/>
                <w:szCs w:val="24"/>
                <w:bdr w:val="none" w:sz="0" w:space="0" w:color="auto" w:frame="1"/>
                <w:lang w:val="en-AU"/>
              </w:rPr>
            </w:pPr>
          </w:p>
        </w:tc>
      </w:tr>
    </w:tbl>
    <w:p w:rsidR="00CE5A05" w:rsidRDefault="00CE5A05" w:rsidP="00CE5A05"/>
    <w:sectPr w:rsidR="00CE5A05" w:rsidSect="007150E2">
      <w:pgSz w:w="16838" w:h="11906" w:orient="landscape"/>
      <w:pgMar w:top="144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0A39" w:rsidRDefault="00990A39" w:rsidP="00790A20">
      <w:pPr>
        <w:spacing w:after="0" w:line="240" w:lineRule="auto"/>
      </w:pPr>
      <w:r>
        <w:separator/>
      </w:r>
    </w:p>
  </w:endnote>
  <w:endnote w:type="continuationSeparator" w:id="0">
    <w:p w:rsidR="00990A39" w:rsidRDefault="00990A39" w:rsidP="00790A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218438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150E2" w:rsidRDefault="00715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1CCB">
          <w:rPr>
            <w:noProof/>
          </w:rPr>
          <w:t>3</w:t>
        </w:r>
        <w:r>
          <w:rPr>
            <w:noProof/>
          </w:rPr>
          <w:fldChar w:fldCharType="end"/>
        </w:r>
        <w:r>
          <w:rPr>
            <w:noProof/>
          </w:rPr>
          <w:t>/3</w:t>
        </w:r>
      </w:p>
    </w:sdtContent>
  </w:sdt>
  <w:p w:rsidR="007150E2" w:rsidRDefault="007150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0A39" w:rsidRDefault="00990A39" w:rsidP="00790A20">
      <w:pPr>
        <w:spacing w:after="0" w:line="240" w:lineRule="auto"/>
      </w:pPr>
      <w:r>
        <w:separator/>
      </w:r>
    </w:p>
  </w:footnote>
  <w:footnote w:type="continuationSeparator" w:id="0">
    <w:p w:rsidR="00990A39" w:rsidRDefault="00990A39" w:rsidP="00790A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470" w:type="dxa"/>
      <w:jc w:val="center"/>
      <w:tblLayout w:type="fixed"/>
      <w:tblLook w:val="0000" w:firstRow="0" w:lastRow="0" w:firstColumn="0" w:lastColumn="0" w:noHBand="0" w:noVBand="0"/>
    </w:tblPr>
    <w:tblGrid>
      <w:gridCol w:w="1669"/>
      <w:gridCol w:w="2316"/>
      <w:gridCol w:w="4485"/>
    </w:tblGrid>
    <w:tr w:rsidR="00790A20" w:rsidRPr="00790A20" w:rsidTr="00790A20">
      <w:trPr>
        <w:trHeight w:val="279"/>
        <w:jc w:val="center"/>
      </w:trPr>
      <w:tc>
        <w:tcPr>
          <w:tcW w:w="1669" w:type="dxa"/>
          <w:vMerge w:val="restart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jc w:val="center"/>
            <w:rPr>
              <w:rFonts w:ascii="Times New Roman" w:eastAsia="Arial Unicode MS" w:hAnsi="Times New Roman" w:cs="Arial"/>
              <w:color w:val="0000FF"/>
              <w:sz w:val="2"/>
              <w:szCs w:val="2"/>
              <w:bdr w:val="nil"/>
              <w:lang w:val="sv-SE"/>
            </w:rPr>
          </w:pPr>
          <w:r>
            <w:rPr>
              <w:rFonts w:ascii="Times New Roman" w:eastAsia="Arial Unicode MS" w:hAnsi="Times New Roman" w:cs="Arial"/>
              <w:noProof/>
              <w:color w:val="0000FF"/>
              <w:sz w:val="2"/>
              <w:szCs w:val="2"/>
              <w:bdr w:val="nil"/>
              <w:lang w:val="en-AU" w:eastAsia="en-AU"/>
            </w:rPr>
            <w:drawing>
              <wp:inline distT="0" distB="0" distL="0" distR="0" wp14:anchorId="1AA29BDD" wp14:editId="6B422CAC">
                <wp:extent cx="844550" cy="666115"/>
                <wp:effectExtent l="0" t="0" r="0" b="635"/>
                <wp:docPr id="9" name="Pictur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4550" cy="6661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16" w:type="dxa"/>
          <w:vMerge w:val="restart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jc w:val="center"/>
            <w:rPr>
              <w:rFonts w:eastAsia="Arial Unicode MS" w:cs="Arial"/>
              <w:sz w:val="24"/>
              <w:szCs w:val="24"/>
              <w:bdr w:val="nil"/>
              <w:lang w:val="sv-SE"/>
            </w:rPr>
          </w:pPr>
        </w:p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jc w:val="center"/>
            <w:rPr>
              <w:rFonts w:eastAsia="Arial Unicode MS" w:cs="Arial"/>
              <w:sz w:val="24"/>
              <w:szCs w:val="24"/>
              <w:bdr w:val="nil"/>
              <w:lang w:val="sv-SE"/>
            </w:rPr>
          </w:pPr>
          <w:r>
            <w:rPr>
              <w:rFonts w:eastAsia="Arial Unicode MS" w:cs="Arial"/>
              <w:noProof/>
              <w:sz w:val="24"/>
              <w:szCs w:val="24"/>
              <w:bdr w:val="nil"/>
              <w:lang w:val="en-AU" w:eastAsia="en-AU"/>
            </w:rPr>
            <w:drawing>
              <wp:inline distT="0" distB="0" distL="0" distR="0" wp14:anchorId="64B8B5F2" wp14:editId="1D2901AC">
                <wp:extent cx="1083310" cy="556895"/>
                <wp:effectExtent l="0" t="0" r="2540" b="0"/>
                <wp:docPr id="10" name="Pictur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3310" cy="556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ind w:left="-18"/>
            <w:jc w:val="center"/>
            <w:rPr>
              <w:rFonts w:eastAsia="Arial Unicode MS" w:cs="Arial"/>
              <w:sz w:val="24"/>
              <w:szCs w:val="24"/>
              <w:bdr w:val="nil"/>
              <w:lang w:val="sv-SE"/>
            </w:rPr>
          </w:pPr>
        </w:p>
      </w:tc>
      <w:tc>
        <w:tcPr>
          <w:tcW w:w="4485" w:type="dxa"/>
        </w:tcPr>
        <w:p w:rsidR="00790A20" w:rsidRPr="00790A20" w:rsidRDefault="00790A20" w:rsidP="00790A20">
          <w:pPr>
            <w:keepNext/>
            <w:spacing w:after="0" w:line="240" w:lineRule="auto"/>
            <w:jc w:val="left"/>
            <w:outlineLvl w:val="8"/>
            <w:rPr>
              <w:rFonts w:ascii="Gill Sans MT" w:hAnsi="Gill Sans MT" w:cs="Arial"/>
              <w:b/>
              <w:bCs/>
              <w:smallCaps/>
              <w:sz w:val="18"/>
              <w:szCs w:val="18"/>
              <w:lang w:val="fi-FI"/>
            </w:rPr>
          </w:pPr>
          <w:r w:rsidRPr="00790A20">
            <w:rPr>
              <w:rFonts w:ascii="Gill Sans MT" w:hAnsi="Gill Sans MT" w:cs="Arial"/>
              <w:b/>
              <w:bCs/>
              <w:smallCaps/>
              <w:sz w:val="18"/>
              <w:szCs w:val="18"/>
              <w:lang w:val="fi-FI"/>
            </w:rPr>
            <w:t>Pihak Berkuasa Peranti Perubatan</w:t>
          </w:r>
        </w:p>
      </w:tc>
    </w:tr>
    <w:tr w:rsidR="00790A20" w:rsidRPr="00790A20" w:rsidTr="00790A20">
      <w:trPr>
        <w:trHeight w:val="275"/>
        <w:jc w:val="center"/>
      </w:trPr>
      <w:tc>
        <w:tcPr>
          <w:tcW w:w="1669" w:type="dxa"/>
          <w:vMerge/>
          <w:vAlign w:val="center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jc w:val="left"/>
            <w:rPr>
              <w:rFonts w:ascii="Times New Roman" w:eastAsia="Arial Unicode MS" w:hAnsi="Times New Roman" w:cs="Arial"/>
              <w:color w:val="0000FF"/>
              <w:sz w:val="2"/>
              <w:szCs w:val="2"/>
              <w:bdr w:val="nil"/>
              <w:lang w:val="sv-SE"/>
            </w:rPr>
          </w:pPr>
        </w:p>
      </w:tc>
      <w:tc>
        <w:tcPr>
          <w:tcW w:w="2316" w:type="dxa"/>
          <w:vMerge/>
          <w:vAlign w:val="center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rPr>
              <w:rFonts w:eastAsia="Arial Unicode MS" w:cs="Arial"/>
              <w:sz w:val="24"/>
              <w:szCs w:val="24"/>
              <w:bdr w:val="nil"/>
              <w:lang w:val="sv-SE"/>
            </w:rPr>
          </w:pPr>
        </w:p>
      </w:tc>
      <w:tc>
        <w:tcPr>
          <w:tcW w:w="4485" w:type="dxa"/>
        </w:tcPr>
        <w:p w:rsidR="00790A20" w:rsidRPr="00790A20" w:rsidRDefault="00790A20" w:rsidP="00790A20">
          <w:pPr>
            <w:keepNext/>
            <w:spacing w:after="0" w:line="240" w:lineRule="auto"/>
            <w:jc w:val="left"/>
            <w:outlineLvl w:val="8"/>
            <w:rPr>
              <w:rFonts w:ascii="Gill Sans MT" w:hAnsi="Gill Sans MT" w:cs="Arial"/>
              <w:b/>
              <w:bCs/>
              <w:i/>
              <w:sz w:val="18"/>
              <w:szCs w:val="18"/>
              <w:lang w:val="fi-FI"/>
            </w:rPr>
          </w:pPr>
          <w:r w:rsidRPr="00790A20">
            <w:rPr>
              <w:rFonts w:ascii="Gill Sans MT" w:hAnsi="Gill Sans MT" w:cs="Arial"/>
              <w:b/>
              <w:bCs/>
              <w:i/>
              <w:sz w:val="18"/>
              <w:szCs w:val="18"/>
              <w:lang w:val="fi-FI"/>
            </w:rPr>
            <w:t>Medical Device Authority</w:t>
          </w:r>
        </w:p>
      </w:tc>
    </w:tr>
    <w:tr w:rsidR="00790A20" w:rsidRPr="00790A20" w:rsidTr="00790A20">
      <w:trPr>
        <w:trHeight w:val="275"/>
        <w:jc w:val="center"/>
      </w:trPr>
      <w:tc>
        <w:tcPr>
          <w:tcW w:w="1669" w:type="dxa"/>
          <w:vMerge/>
          <w:vAlign w:val="center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jc w:val="left"/>
            <w:rPr>
              <w:rFonts w:ascii="Times New Roman" w:eastAsia="Arial Unicode MS" w:hAnsi="Times New Roman" w:cs="Arial"/>
              <w:color w:val="0000FF"/>
              <w:sz w:val="2"/>
              <w:szCs w:val="2"/>
              <w:bdr w:val="nil"/>
              <w:lang w:val="sv-SE"/>
            </w:rPr>
          </w:pPr>
        </w:p>
      </w:tc>
      <w:tc>
        <w:tcPr>
          <w:tcW w:w="2316" w:type="dxa"/>
          <w:vMerge/>
          <w:vAlign w:val="center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rPr>
              <w:rFonts w:eastAsia="Arial Unicode MS" w:cs="Arial"/>
              <w:sz w:val="24"/>
              <w:szCs w:val="24"/>
              <w:bdr w:val="nil"/>
              <w:lang w:val="sv-SE"/>
            </w:rPr>
          </w:pPr>
        </w:p>
      </w:tc>
      <w:tc>
        <w:tcPr>
          <w:tcW w:w="4485" w:type="dxa"/>
        </w:tcPr>
        <w:p w:rsidR="00790A20" w:rsidRPr="00790A20" w:rsidRDefault="00790A20" w:rsidP="00790A20">
          <w:pPr>
            <w:keepNext/>
            <w:spacing w:after="0" w:line="240" w:lineRule="auto"/>
            <w:jc w:val="left"/>
            <w:outlineLvl w:val="8"/>
            <w:rPr>
              <w:rFonts w:ascii="Gill Sans MT" w:hAnsi="Gill Sans MT" w:cs="Arial"/>
              <w:b/>
              <w:bCs/>
              <w:smallCaps/>
              <w:sz w:val="18"/>
              <w:szCs w:val="18"/>
              <w:lang w:val="fi-FI"/>
            </w:rPr>
          </w:pPr>
          <w:r w:rsidRPr="00790A20">
            <w:rPr>
              <w:rFonts w:ascii="Gill Sans MT" w:hAnsi="Gill Sans MT" w:cs="Arial"/>
              <w:b/>
              <w:bCs/>
              <w:smallCaps/>
              <w:sz w:val="18"/>
              <w:szCs w:val="18"/>
              <w:lang w:val="fi-FI"/>
            </w:rPr>
            <w:t>Kementerian Kesihatan Malaysia</w:t>
          </w:r>
        </w:p>
      </w:tc>
    </w:tr>
    <w:tr w:rsidR="00790A20" w:rsidRPr="00790A20" w:rsidTr="00790A20">
      <w:trPr>
        <w:trHeight w:val="275"/>
        <w:jc w:val="center"/>
      </w:trPr>
      <w:tc>
        <w:tcPr>
          <w:tcW w:w="1669" w:type="dxa"/>
          <w:vMerge/>
          <w:vAlign w:val="center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jc w:val="left"/>
            <w:rPr>
              <w:rFonts w:ascii="Times New Roman" w:eastAsia="Arial Unicode MS" w:hAnsi="Times New Roman" w:cs="Arial"/>
              <w:color w:val="0000FF"/>
              <w:sz w:val="2"/>
              <w:szCs w:val="2"/>
              <w:bdr w:val="nil"/>
              <w:lang w:val="sv-SE"/>
            </w:rPr>
          </w:pPr>
        </w:p>
      </w:tc>
      <w:tc>
        <w:tcPr>
          <w:tcW w:w="2316" w:type="dxa"/>
          <w:vMerge/>
          <w:vAlign w:val="center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rPr>
              <w:rFonts w:eastAsia="Arial Unicode MS" w:cs="Arial"/>
              <w:sz w:val="24"/>
              <w:szCs w:val="24"/>
              <w:bdr w:val="nil"/>
              <w:lang w:val="sv-SE"/>
            </w:rPr>
          </w:pPr>
        </w:p>
      </w:tc>
      <w:tc>
        <w:tcPr>
          <w:tcW w:w="4485" w:type="dxa"/>
        </w:tcPr>
        <w:p w:rsidR="00790A20" w:rsidRPr="00790A20" w:rsidRDefault="00790A20" w:rsidP="00790A20">
          <w:pPr>
            <w:keepNext/>
            <w:spacing w:after="0" w:line="240" w:lineRule="auto"/>
            <w:jc w:val="left"/>
            <w:outlineLvl w:val="8"/>
            <w:rPr>
              <w:rFonts w:ascii="Gill Sans MT" w:hAnsi="Gill Sans MT" w:cs="Arial"/>
              <w:b/>
              <w:bCs/>
              <w:smallCaps/>
              <w:sz w:val="18"/>
              <w:szCs w:val="18"/>
              <w:lang w:val="fi-FI"/>
            </w:rPr>
          </w:pPr>
          <w:r w:rsidRPr="00790A20">
            <w:rPr>
              <w:rFonts w:ascii="Gill Sans MT" w:hAnsi="Gill Sans MT" w:cs="Arial"/>
              <w:b/>
              <w:bCs/>
              <w:i/>
              <w:sz w:val="18"/>
              <w:szCs w:val="18"/>
              <w:lang w:val="fi-FI"/>
            </w:rPr>
            <w:t>Ministry of Health Malaysia</w:t>
          </w:r>
        </w:p>
      </w:tc>
    </w:tr>
    <w:tr w:rsidR="00790A20" w:rsidRPr="00790A20" w:rsidTr="00790A20">
      <w:trPr>
        <w:trHeight w:val="275"/>
        <w:jc w:val="center"/>
      </w:trPr>
      <w:tc>
        <w:tcPr>
          <w:tcW w:w="1669" w:type="dxa"/>
          <w:vMerge/>
          <w:vAlign w:val="center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jc w:val="left"/>
            <w:rPr>
              <w:rFonts w:ascii="Times New Roman" w:eastAsia="Arial Unicode MS" w:hAnsi="Times New Roman" w:cs="Arial"/>
              <w:color w:val="0000FF"/>
              <w:sz w:val="2"/>
              <w:szCs w:val="2"/>
              <w:bdr w:val="nil"/>
              <w:lang w:val="sv-SE"/>
            </w:rPr>
          </w:pPr>
        </w:p>
      </w:tc>
      <w:tc>
        <w:tcPr>
          <w:tcW w:w="2316" w:type="dxa"/>
          <w:vMerge/>
          <w:vAlign w:val="center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rPr>
              <w:rFonts w:eastAsia="Arial Unicode MS" w:cs="Arial"/>
              <w:sz w:val="24"/>
              <w:szCs w:val="24"/>
              <w:bdr w:val="nil"/>
              <w:lang w:val="sv-SE"/>
            </w:rPr>
          </w:pPr>
        </w:p>
      </w:tc>
      <w:tc>
        <w:tcPr>
          <w:tcW w:w="4485" w:type="dxa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jc w:val="left"/>
            <w:rPr>
              <w:rFonts w:ascii="Gill Sans MT" w:eastAsia="Arial Unicode MS" w:hAnsi="Gill Sans MT"/>
              <w:sz w:val="18"/>
              <w:szCs w:val="18"/>
              <w:bdr w:val="nil"/>
              <w:lang w:val="fi-FI"/>
            </w:rPr>
          </w:pPr>
          <w:r w:rsidRPr="00790A20">
            <w:rPr>
              <w:rFonts w:ascii="Gill Sans MT" w:eastAsia="Arial Unicode MS" w:hAnsi="Gill Sans MT"/>
              <w:color w:val="000000"/>
              <w:sz w:val="18"/>
              <w:szCs w:val="18"/>
              <w:bdr w:val="nil"/>
              <w:lang w:val="fi-FI"/>
            </w:rPr>
            <w:t xml:space="preserve">Portal: </w:t>
          </w:r>
          <w:hyperlink r:id="rId3" w:history="1">
            <w:r w:rsidRPr="00790A20">
              <w:rPr>
                <w:rFonts w:ascii="Gill Sans MT" w:eastAsia="Arial Unicode MS" w:hAnsi="Gill Sans MT"/>
                <w:sz w:val="18"/>
                <w:szCs w:val="18"/>
                <w:u w:val="single"/>
                <w:bdr w:val="nil"/>
                <w:lang w:val="fi-FI"/>
              </w:rPr>
              <w:t>www.mdb.gov.my</w:t>
            </w:r>
          </w:hyperlink>
        </w:p>
      </w:tc>
    </w:tr>
    <w:tr w:rsidR="00790A20" w:rsidRPr="00790A20" w:rsidTr="00790A20">
      <w:trPr>
        <w:trHeight w:val="275"/>
        <w:jc w:val="center"/>
      </w:trPr>
      <w:tc>
        <w:tcPr>
          <w:tcW w:w="1669" w:type="dxa"/>
          <w:vMerge/>
          <w:vAlign w:val="center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jc w:val="left"/>
            <w:rPr>
              <w:rFonts w:ascii="Times New Roman" w:eastAsia="Arial Unicode MS" w:hAnsi="Times New Roman" w:cs="Arial"/>
              <w:color w:val="0000FF"/>
              <w:sz w:val="2"/>
              <w:szCs w:val="2"/>
              <w:bdr w:val="nil"/>
              <w:lang w:val="sv-SE"/>
            </w:rPr>
          </w:pPr>
        </w:p>
      </w:tc>
      <w:tc>
        <w:tcPr>
          <w:tcW w:w="2316" w:type="dxa"/>
          <w:vMerge/>
          <w:vAlign w:val="center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rPr>
              <w:rFonts w:eastAsia="Arial Unicode MS" w:cs="Arial"/>
              <w:sz w:val="24"/>
              <w:szCs w:val="24"/>
              <w:bdr w:val="nil"/>
              <w:lang w:val="sv-SE"/>
            </w:rPr>
          </w:pPr>
        </w:p>
      </w:tc>
      <w:tc>
        <w:tcPr>
          <w:tcW w:w="4485" w:type="dxa"/>
        </w:tcPr>
        <w:p w:rsidR="00790A20" w:rsidRPr="00790A20" w:rsidRDefault="00790A20" w:rsidP="00790A20">
          <w:pPr>
            <w:pBdr>
              <w:top w:val="nil"/>
              <w:left w:val="nil"/>
              <w:bottom w:val="nil"/>
              <w:right w:val="nil"/>
              <w:between w:val="nil"/>
              <w:bar w:val="nil"/>
            </w:pBdr>
            <w:spacing w:after="0" w:line="240" w:lineRule="auto"/>
            <w:jc w:val="left"/>
            <w:rPr>
              <w:rFonts w:ascii="Gill Sans MT" w:eastAsia="Arial Unicode MS" w:hAnsi="Gill Sans MT"/>
              <w:sz w:val="18"/>
              <w:szCs w:val="18"/>
              <w:bdr w:val="nil"/>
              <w:lang w:val="fi-FI"/>
            </w:rPr>
          </w:pPr>
          <w:r w:rsidRPr="00790A20">
            <w:rPr>
              <w:rFonts w:ascii="Gill Sans MT" w:eastAsia="Arial Unicode MS" w:hAnsi="Gill Sans MT"/>
              <w:color w:val="000000"/>
              <w:sz w:val="18"/>
              <w:szCs w:val="18"/>
              <w:bdr w:val="nil"/>
              <w:lang w:val="fi-FI"/>
            </w:rPr>
            <w:t xml:space="preserve">Email: mdb@mdb.gov.my                                                                                               </w:t>
          </w:r>
        </w:p>
      </w:tc>
    </w:tr>
  </w:tbl>
  <w:p w:rsidR="00790A20" w:rsidRDefault="00790A2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B3E14"/>
    <w:multiLevelType w:val="hybridMultilevel"/>
    <w:tmpl w:val="67DCEC90"/>
    <w:lvl w:ilvl="0" w:tplc="1EFE4580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A4419C"/>
    <w:multiLevelType w:val="hybridMultilevel"/>
    <w:tmpl w:val="A06E0C5C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6490FC5"/>
    <w:multiLevelType w:val="multilevel"/>
    <w:tmpl w:val="4A82BAE4"/>
    <w:lvl w:ilvl="0">
      <w:start w:val="8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eastAsia="Times New Roman" w:hAnsi="Arial" w:cs="Arial"/>
        <w:color w:val="003399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ascii="Franklin Gothic Book" w:eastAsia="Times New Roman" w:hAnsi="Franklin Gothic Book"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79032D57"/>
    <w:multiLevelType w:val="multilevel"/>
    <w:tmpl w:val="4DE24CBE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hint="default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</w:rPr>
    </w:lvl>
    <w:lvl w:ilvl="1">
      <w:start w:val="1"/>
      <w:numFmt w:val="lowerRoman"/>
      <w:lvlText w:val="%1.%2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</w:rPr>
    </w:lvl>
    <w:lvl w:ilvl="2">
      <w:start w:val="1"/>
      <w:numFmt w:val="lowerRoman"/>
      <w:lvlText w:val="%3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</w:rPr>
    </w:lvl>
    <w:lvl w:ilvl="3">
      <w:start w:val="1"/>
      <w:numFmt w:val="lowerRoman"/>
      <w:lvlText w:val="%4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</w:rPr>
    </w:lvl>
    <w:lvl w:ilvl="4">
      <w:start w:val="1"/>
      <w:numFmt w:val="lowerRoman"/>
      <w:lvlText w:val="%5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</w:rPr>
    </w:lvl>
    <w:lvl w:ilvl="5">
      <w:start w:val="1"/>
      <w:numFmt w:val="lowerRoman"/>
      <w:lvlText w:val="%6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</w:rPr>
    </w:lvl>
    <w:lvl w:ilvl="6">
      <w:start w:val="1"/>
      <w:numFmt w:val="lowerRoman"/>
      <w:lvlText w:val="%7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</w:rPr>
    </w:lvl>
    <w:lvl w:ilvl="7">
      <w:start w:val="1"/>
      <w:numFmt w:val="lowerRoman"/>
      <w:lvlText w:val="%8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</w:rPr>
    </w:lvl>
    <w:lvl w:ilvl="8">
      <w:start w:val="1"/>
      <w:numFmt w:val="lowerRoman"/>
      <w:lvlText w:val="%9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A20"/>
    <w:rsid w:val="00056D75"/>
    <w:rsid w:val="00132005"/>
    <w:rsid w:val="0051181E"/>
    <w:rsid w:val="007150E2"/>
    <w:rsid w:val="00757B8E"/>
    <w:rsid w:val="00790A20"/>
    <w:rsid w:val="00861CCB"/>
    <w:rsid w:val="00990A39"/>
    <w:rsid w:val="00CE5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0A20"/>
    <w:pPr>
      <w:spacing w:after="240" w:line="230" w:lineRule="atLeast"/>
      <w:jc w:val="both"/>
    </w:pPr>
    <w:rPr>
      <w:rFonts w:ascii="Arial" w:eastAsia="Times New Roman" w:hAnsi="Arial" w:cs="Times New Roman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90A2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Body">
    <w:name w:val="Body"/>
    <w:rsid w:val="00790A2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bdr w:val="nil"/>
      <w:lang w:val="en-US"/>
    </w:rPr>
  </w:style>
  <w:style w:type="paragraph" w:customStyle="1" w:styleId="Heading">
    <w:name w:val="Heading"/>
    <w:next w:val="Body"/>
    <w:rsid w:val="00790A2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outlineLvl w:val="0"/>
    </w:pPr>
    <w:rPr>
      <w:rFonts w:ascii="Helvetica" w:eastAsia="Arial Unicode MS" w:hAnsi="Arial Unicode MS" w:cs="Arial Unicode MS"/>
      <w:b/>
      <w:bCs/>
      <w:color w:val="000000"/>
      <w:sz w:val="36"/>
      <w:szCs w:val="36"/>
      <w:bdr w:val="nil"/>
      <w:lang w:val="en-US"/>
    </w:rPr>
  </w:style>
  <w:style w:type="paragraph" w:customStyle="1" w:styleId="SectionHeading">
    <w:name w:val="Section Heading"/>
    <w:rsid w:val="00790A20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0" w:line="240" w:lineRule="auto"/>
      <w:jc w:val="center"/>
    </w:pPr>
    <w:rPr>
      <w:rFonts w:ascii="Tahoma" w:eastAsia="Arial Unicode MS" w:hAnsi="Arial Unicode MS" w:cs="Arial Unicode MS"/>
      <w:caps/>
      <w:color w:val="000000"/>
      <w:spacing w:val="10"/>
      <w:sz w:val="16"/>
      <w:szCs w:val="16"/>
      <w:u w:color="000000"/>
      <w:bdr w:val="nil"/>
      <w:lang w:val="en-US"/>
    </w:rPr>
  </w:style>
  <w:style w:type="character" w:customStyle="1" w:styleId="apple-converted-space">
    <w:name w:val="apple-converted-space"/>
    <w:rsid w:val="00790A20"/>
  </w:style>
  <w:style w:type="character" w:styleId="Emphasis">
    <w:name w:val="Emphasis"/>
    <w:uiPriority w:val="20"/>
    <w:qFormat/>
    <w:rsid w:val="00790A20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790A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0A20"/>
    <w:rPr>
      <w:rFonts w:ascii="Arial" w:eastAsia="Times New Roman" w:hAnsi="Arial" w:cs="Times New Roman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790A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0A20"/>
    <w:rPr>
      <w:rFonts w:ascii="Arial" w:eastAsia="Times New Roman" w:hAnsi="Arial" w:cs="Times New Roman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0A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A20"/>
    <w:rPr>
      <w:rFonts w:ascii="Tahoma" w:eastAsia="Times New Roman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0A20"/>
    <w:pPr>
      <w:spacing w:after="240" w:line="230" w:lineRule="atLeast"/>
      <w:jc w:val="both"/>
    </w:pPr>
    <w:rPr>
      <w:rFonts w:ascii="Arial" w:eastAsia="Times New Roman" w:hAnsi="Arial" w:cs="Times New Roman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90A2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Body">
    <w:name w:val="Body"/>
    <w:rsid w:val="00790A2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Arial Unicode MS" w:cs="Arial Unicode MS"/>
      <w:color w:val="000000"/>
      <w:bdr w:val="nil"/>
      <w:lang w:val="en-US"/>
    </w:rPr>
  </w:style>
  <w:style w:type="paragraph" w:customStyle="1" w:styleId="Heading">
    <w:name w:val="Heading"/>
    <w:next w:val="Body"/>
    <w:rsid w:val="00790A2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outlineLvl w:val="0"/>
    </w:pPr>
    <w:rPr>
      <w:rFonts w:ascii="Helvetica" w:eastAsia="Arial Unicode MS" w:hAnsi="Arial Unicode MS" w:cs="Arial Unicode MS"/>
      <w:b/>
      <w:bCs/>
      <w:color w:val="000000"/>
      <w:sz w:val="36"/>
      <w:szCs w:val="36"/>
      <w:bdr w:val="nil"/>
      <w:lang w:val="en-US"/>
    </w:rPr>
  </w:style>
  <w:style w:type="paragraph" w:customStyle="1" w:styleId="SectionHeading">
    <w:name w:val="Section Heading"/>
    <w:rsid w:val="00790A20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0" w:line="240" w:lineRule="auto"/>
      <w:jc w:val="center"/>
    </w:pPr>
    <w:rPr>
      <w:rFonts w:ascii="Tahoma" w:eastAsia="Arial Unicode MS" w:hAnsi="Arial Unicode MS" w:cs="Arial Unicode MS"/>
      <w:caps/>
      <w:color w:val="000000"/>
      <w:spacing w:val="10"/>
      <w:sz w:val="16"/>
      <w:szCs w:val="16"/>
      <w:u w:color="000000"/>
      <w:bdr w:val="nil"/>
      <w:lang w:val="en-US"/>
    </w:rPr>
  </w:style>
  <w:style w:type="character" w:customStyle="1" w:styleId="apple-converted-space">
    <w:name w:val="apple-converted-space"/>
    <w:rsid w:val="00790A20"/>
  </w:style>
  <w:style w:type="character" w:styleId="Emphasis">
    <w:name w:val="Emphasis"/>
    <w:uiPriority w:val="20"/>
    <w:qFormat/>
    <w:rsid w:val="00790A20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790A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0A20"/>
    <w:rPr>
      <w:rFonts w:ascii="Arial" w:eastAsia="Times New Roman" w:hAnsi="Arial" w:cs="Times New Roman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790A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0A20"/>
    <w:rPr>
      <w:rFonts w:ascii="Arial" w:eastAsia="Times New Roman" w:hAnsi="Arial" w:cs="Times New Roman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0A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A20"/>
    <w:rPr>
      <w:rFonts w:ascii="Tahoma" w:eastAsia="Times New Roman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db.gov.my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DA9079-C04F-4A03-B690-FD1DE26D9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613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2016-05-04T01:32:00Z</dcterms:created>
  <dcterms:modified xsi:type="dcterms:W3CDTF">2016-05-04T02:26:00Z</dcterms:modified>
</cp:coreProperties>
</file>